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BD" w:rsidRDefault="00A76AFC">
      <w:pPr>
        <w:pStyle w:val="a3"/>
        <w:spacing w:before="66"/>
        <w:ind w:left="5081" w:right="197"/>
        <w:jc w:val="left"/>
      </w:pPr>
      <w:r>
        <w:t>Утверждена Генеральным директором ООО</w:t>
      </w:r>
      <w:r>
        <w:rPr>
          <w:spacing w:val="-9"/>
        </w:rPr>
        <w:t xml:space="preserve"> </w:t>
      </w:r>
      <w:r>
        <w:t>«</w:t>
      </w:r>
      <w:proofErr w:type="spellStart"/>
      <w:r w:rsidR="001A05EB">
        <w:t>КомбиЕвроТур</w:t>
      </w:r>
      <w:proofErr w:type="spellEnd"/>
      <w:r>
        <w:t>»</w:t>
      </w:r>
      <w:r>
        <w:rPr>
          <w:spacing w:val="-15"/>
        </w:rPr>
        <w:t xml:space="preserve"> </w:t>
      </w:r>
      <w:proofErr w:type="spellStart"/>
      <w:r w:rsidR="001A05EB">
        <w:t>Хестановым</w:t>
      </w:r>
      <w:proofErr w:type="spellEnd"/>
      <w:r w:rsidR="001A05EB">
        <w:t xml:space="preserve"> Р.Ю.</w:t>
      </w:r>
      <w:r>
        <w:t xml:space="preserve"> Приказом №</w:t>
      </w:r>
      <w:r w:rsidR="001C1A0D">
        <w:t>1-ОФ</w:t>
      </w:r>
      <w:r>
        <w:t xml:space="preserve"> от 01.03.2021</w:t>
      </w:r>
    </w:p>
    <w:p w:rsidR="001D06BD" w:rsidRDefault="001D06BD">
      <w:pPr>
        <w:pStyle w:val="a3"/>
        <w:ind w:left="0"/>
        <w:jc w:val="left"/>
        <w:rPr>
          <w:sz w:val="20"/>
        </w:rPr>
      </w:pPr>
    </w:p>
    <w:p w:rsidR="001D06BD" w:rsidRDefault="001D06BD">
      <w:pPr>
        <w:pStyle w:val="a3"/>
        <w:ind w:left="0"/>
        <w:jc w:val="left"/>
        <w:rPr>
          <w:sz w:val="20"/>
        </w:rPr>
      </w:pPr>
    </w:p>
    <w:p w:rsidR="001D06BD" w:rsidRDefault="001D06BD">
      <w:pPr>
        <w:pStyle w:val="a3"/>
        <w:ind w:left="0"/>
        <w:jc w:val="left"/>
        <w:rPr>
          <w:sz w:val="20"/>
        </w:rPr>
      </w:pPr>
    </w:p>
    <w:p w:rsidR="001D06BD" w:rsidRDefault="001D06BD">
      <w:pPr>
        <w:pStyle w:val="a3"/>
        <w:spacing w:before="7"/>
        <w:ind w:left="0"/>
        <w:jc w:val="left"/>
        <w:rPr>
          <w:sz w:val="28"/>
        </w:rPr>
      </w:pPr>
    </w:p>
    <w:p w:rsidR="001D06BD" w:rsidRDefault="00A76AFC">
      <w:pPr>
        <w:pStyle w:val="1"/>
        <w:spacing w:before="90"/>
        <w:ind w:left="673" w:right="670" w:firstLine="0"/>
        <w:jc w:val="center"/>
      </w:pPr>
      <w:r>
        <w:rPr>
          <w:spacing w:val="-2"/>
        </w:rPr>
        <w:t>ОФЕРТА</w:t>
      </w:r>
    </w:p>
    <w:p w:rsidR="001D06BD" w:rsidRDefault="00A76AFC">
      <w:pPr>
        <w:spacing w:line="274" w:lineRule="exact"/>
        <w:ind w:left="673" w:right="67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туристских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услуг</w:t>
      </w:r>
    </w:p>
    <w:p w:rsidR="001D06BD" w:rsidRDefault="00A76AFC">
      <w:pPr>
        <w:pStyle w:val="a3"/>
        <w:spacing w:line="274" w:lineRule="exact"/>
        <w:ind w:left="673" w:right="8035"/>
        <w:jc w:val="center"/>
      </w:pPr>
      <w:r>
        <w:t>г.</w:t>
      </w:r>
      <w:r>
        <w:rPr>
          <w:spacing w:val="-2"/>
        </w:rPr>
        <w:t xml:space="preserve"> Москва</w:t>
      </w:r>
    </w:p>
    <w:p w:rsidR="001D06BD" w:rsidRDefault="001D06BD">
      <w:pPr>
        <w:pStyle w:val="a3"/>
        <w:spacing w:before="7"/>
        <w:ind w:left="0"/>
        <w:jc w:val="left"/>
        <w:rPr>
          <w:sz w:val="16"/>
        </w:rPr>
      </w:pPr>
    </w:p>
    <w:p w:rsidR="001D06BD" w:rsidRDefault="00A76AFC">
      <w:pPr>
        <w:pStyle w:val="1"/>
        <w:numPr>
          <w:ilvl w:val="0"/>
          <w:numId w:val="4"/>
        </w:numPr>
        <w:tabs>
          <w:tab w:val="left" w:pos="3980"/>
        </w:tabs>
        <w:spacing w:before="90"/>
        <w:ind w:hanging="241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289"/>
        </w:tabs>
        <w:spacing w:before="115"/>
        <w:ind w:right="104" w:firstLine="566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 w:rsidR="000F3526">
        <w:t>КомбиЕвроТур</w:t>
      </w:r>
      <w:proofErr w:type="spellEnd"/>
      <w:r>
        <w:rPr>
          <w:sz w:val="24"/>
        </w:rPr>
        <w:t xml:space="preserve">» в лице генерального директора </w:t>
      </w:r>
      <w:proofErr w:type="spellStart"/>
      <w:r w:rsidR="000F3526">
        <w:rPr>
          <w:sz w:val="24"/>
        </w:rPr>
        <w:t>Хестанова</w:t>
      </w:r>
      <w:proofErr w:type="spellEnd"/>
      <w:r w:rsidR="000F3526">
        <w:rPr>
          <w:sz w:val="24"/>
        </w:rPr>
        <w:t xml:space="preserve"> Руслана Юрьевича</w:t>
      </w:r>
      <w:r>
        <w:rPr>
          <w:sz w:val="24"/>
        </w:rPr>
        <w:t>, действующего на основании Устава, далее именуемое Исполнитель, адресует настоящий Договор-оферту (далее Договор) об оказании туристских ус</w:t>
      </w:r>
      <w:r>
        <w:rPr>
          <w:sz w:val="24"/>
        </w:rPr>
        <w:t xml:space="preserve">луг любому физическому лицу, выразившему готовность воспользоваться услугами Исполнителя, далее именуемому Заказчик на указанных ниже условиях Договора и опубликованных на сайте Исполнителя: </w:t>
      </w:r>
      <w:hyperlink r:id="rId8" w:history="1">
        <w:r w:rsidR="000F3526" w:rsidRPr="001A05EB">
          <w:rPr>
            <w:rStyle w:val="a5"/>
            <w:sz w:val="24"/>
            <w:u w:color="0462C1"/>
          </w:rPr>
          <w:t>http://www.</w:t>
        </w:r>
        <w:r w:rsidR="000F3526" w:rsidRPr="001A05EB">
          <w:rPr>
            <w:rStyle w:val="a5"/>
            <w:sz w:val="24"/>
            <w:u w:color="0462C1"/>
            <w:lang w:val="en-US"/>
          </w:rPr>
          <w:t>kombi</w:t>
        </w:r>
        <w:r w:rsidR="000F3526" w:rsidRPr="001A05EB">
          <w:rPr>
            <w:rStyle w:val="a5"/>
            <w:sz w:val="24"/>
            <w:u w:color="0462C1"/>
          </w:rPr>
          <w:t>-</w:t>
        </w:r>
        <w:r w:rsidR="000F3526" w:rsidRPr="001A05EB">
          <w:rPr>
            <w:rStyle w:val="a5"/>
            <w:sz w:val="24"/>
            <w:u w:color="0462C1"/>
            <w:lang w:val="en-US"/>
          </w:rPr>
          <w:t>tour</w:t>
        </w:r>
        <w:r w:rsidR="000F3526" w:rsidRPr="001A05EB">
          <w:rPr>
            <w:rStyle w:val="a5"/>
            <w:sz w:val="24"/>
            <w:u w:color="0462C1"/>
          </w:rPr>
          <w:t>.</w:t>
        </w:r>
        <w:proofErr w:type="spellStart"/>
        <w:r w:rsidR="000F3526" w:rsidRPr="001A05EB">
          <w:rPr>
            <w:rStyle w:val="a5"/>
            <w:sz w:val="24"/>
            <w:u w:color="0462C1"/>
          </w:rPr>
          <w:t>ru</w:t>
        </w:r>
        <w:proofErr w:type="spellEnd"/>
      </w:hyperlink>
      <w:r w:rsidR="000F3526">
        <w:rPr>
          <w:sz w:val="24"/>
        </w:rPr>
        <w:t>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47"/>
        </w:tabs>
        <w:spacing w:before="1"/>
        <w:ind w:right="106" w:firstLine="566"/>
        <w:rPr>
          <w:sz w:val="24"/>
        </w:rPr>
      </w:pPr>
      <w:r>
        <w:rPr>
          <w:sz w:val="24"/>
        </w:rPr>
        <w:t>Под физическими лицами понимаются граждане Российской Федерации, в том числе предприниматели без образования юридического лица. Для иностранных граждан, юридических лиц данный Договор требует дополнительного согласования.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47"/>
        </w:tabs>
        <w:ind w:right="110" w:firstLine="566"/>
        <w:rPr>
          <w:sz w:val="24"/>
        </w:rPr>
      </w:pPr>
      <w:r>
        <w:rPr>
          <w:sz w:val="24"/>
        </w:rPr>
        <w:t>Оферта - настоящий Договор с приложениями, размещенными на сайте в сети Интернет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92"/>
          <w:sz w:val="24"/>
        </w:rPr>
        <w:t xml:space="preserve"> </w:t>
      </w:r>
      <w:hyperlink r:id="rId9" w:history="1">
        <w:r w:rsidRPr="001A05EB">
          <w:rPr>
            <w:rStyle w:val="a5"/>
            <w:sz w:val="24"/>
            <w:u w:color="0462C1"/>
          </w:rPr>
          <w:t>http://www.</w:t>
        </w:r>
        <w:r w:rsidR="001A05EB" w:rsidRPr="001A05EB">
          <w:rPr>
            <w:rStyle w:val="a5"/>
            <w:sz w:val="24"/>
            <w:u w:color="0462C1"/>
            <w:lang w:val="en-US"/>
          </w:rPr>
          <w:t>kombi</w:t>
        </w:r>
        <w:r w:rsidR="001A05EB" w:rsidRPr="001A05EB">
          <w:rPr>
            <w:rStyle w:val="a5"/>
            <w:sz w:val="24"/>
            <w:u w:color="0462C1"/>
          </w:rPr>
          <w:t>-</w:t>
        </w:r>
        <w:r w:rsidR="001A05EB" w:rsidRPr="001A05EB">
          <w:rPr>
            <w:rStyle w:val="a5"/>
            <w:sz w:val="24"/>
            <w:u w:color="0462C1"/>
            <w:lang w:val="en-US"/>
          </w:rPr>
          <w:t>tour</w:t>
        </w:r>
        <w:r w:rsidRPr="001A05EB">
          <w:rPr>
            <w:rStyle w:val="a5"/>
            <w:sz w:val="24"/>
            <w:u w:color="0462C1"/>
          </w:rPr>
          <w:t>.</w:t>
        </w:r>
        <w:proofErr w:type="spellStart"/>
        <w:r w:rsidRPr="001A05EB">
          <w:rPr>
            <w:rStyle w:val="a5"/>
            <w:sz w:val="24"/>
            <w:u w:color="0462C1"/>
          </w:rPr>
          <w:t>ru</w:t>
        </w:r>
        <w:proofErr w:type="spellEnd"/>
      </w:hyperlink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слова</w:t>
      </w:r>
    </w:p>
    <w:p w:rsidR="001D06BD" w:rsidRDefault="00A76AFC">
      <w:pPr>
        <w:pStyle w:val="a3"/>
        <w:ind w:right="108"/>
      </w:pPr>
      <w:r>
        <w:t>«Оферта» и «Договор» являются равнозначными. Приложением к настоящему Договору- оферте являются «Расчет стоимости услуг» – документ Исполнителя и неотъемлемая часть настоящего Договора, содержащий информацию о туристе в объёме, необходимом для исполнения Д</w:t>
      </w:r>
      <w:r>
        <w:t>оговора, стоимости, перечне и потребительских свойствах предоставляемых услуг, дате</w:t>
      </w:r>
      <w:r>
        <w:rPr>
          <w:spacing w:val="-3"/>
        </w:rPr>
        <w:t xml:space="preserve"> </w:t>
      </w:r>
      <w:r>
        <w:t>оказания услуг, условиях их аннуляции. «Расчет</w:t>
      </w:r>
      <w:r>
        <w:rPr>
          <w:spacing w:val="-2"/>
        </w:rPr>
        <w:t xml:space="preserve"> </w:t>
      </w:r>
      <w:r>
        <w:t>стоимости услуг»</w:t>
      </w:r>
      <w:r>
        <w:rPr>
          <w:spacing w:val="-7"/>
        </w:rPr>
        <w:t xml:space="preserve"> </w:t>
      </w:r>
      <w:r>
        <w:t>выставляется до момента акцепта Оферты, после подачи заявки Заказчиком на бронирование выбранных им услуг.</w:t>
      </w:r>
    </w:p>
    <w:p w:rsidR="001D06BD" w:rsidRDefault="00A76AFC">
      <w:pPr>
        <w:pStyle w:val="a3"/>
        <w:spacing w:before="1"/>
        <w:ind w:right="108" w:firstLine="566"/>
      </w:pPr>
      <w:r>
        <w:t>Л</w:t>
      </w:r>
      <w:r>
        <w:t>ист бронирования – документ Исполнителя и неотъемлемая часть настоящего Договора, подтверждающий акцепт Оферты на условиях настоящего Договора и содержащий информацию о туристе в объёме, необходимом для исполнения Договора, стоимости и потребительских свой</w:t>
      </w:r>
      <w:r>
        <w:t>ствах услуг, условиях аннуляции, размере оплаченных денежных средств.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76"/>
        </w:tabs>
        <w:ind w:right="106" w:firstLine="566"/>
        <w:rPr>
          <w:sz w:val="24"/>
        </w:rPr>
      </w:pPr>
      <w:r>
        <w:rPr>
          <w:sz w:val="24"/>
        </w:rPr>
        <w:t>В соответствии с пунктом 2 статьи 437 Гражданского кодекса РФ в случае принятия изложенных ниже условий и оплаты услуг полностью либо части, лицо, производящее акцепт данной Оферты, стан</w:t>
      </w:r>
      <w:r>
        <w:rPr>
          <w:sz w:val="24"/>
        </w:rPr>
        <w:t>овится Заказчиком, а Исполнитель и Заказчик совместно - сторонами Договора.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30"/>
        </w:tabs>
        <w:ind w:right="105" w:firstLine="566"/>
        <w:rPr>
          <w:sz w:val="24"/>
        </w:rPr>
      </w:pPr>
      <w:r>
        <w:rPr>
          <w:sz w:val="24"/>
        </w:rPr>
        <w:t>Акцептом настоящей Оферты является совершение Заказчиком любых действий по исполнению настоящего Договора, в том числе совершении полной и частичной оплаты Заказчиком услуг Исполни</w:t>
      </w:r>
      <w:r>
        <w:rPr>
          <w:sz w:val="24"/>
        </w:rPr>
        <w:t>телю, что подтверждает факт заключения Договора и соблюдение письменной формы.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25"/>
        </w:tabs>
        <w:spacing w:before="1"/>
        <w:ind w:right="109" w:firstLine="566"/>
        <w:rPr>
          <w:sz w:val="24"/>
        </w:rPr>
      </w:pPr>
      <w:r>
        <w:rPr>
          <w:sz w:val="24"/>
        </w:rPr>
        <w:t>Осуществляя акцепт настоящей Оферты, Заказчик подтверждает ознакомление и соглашается со всеми условиями Договора в том виде, в каком они изложены в тексте настоящего Договора и</w:t>
      </w:r>
      <w:r>
        <w:rPr>
          <w:sz w:val="24"/>
        </w:rPr>
        <w:t xml:space="preserve"> с информацией в приложении «Предварительный расчет тура/услуг»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1), осуществляя акцепт Исполнитель выставляет Заказчику «Лист бронирования/услуг» </w:t>
      </w:r>
      <w:r>
        <w:rPr>
          <w:sz w:val="20"/>
        </w:rPr>
        <w:t>(</w:t>
      </w:r>
      <w:r>
        <w:rPr>
          <w:sz w:val="24"/>
        </w:rPr>
        <w:t xml:space="preserve">Приложение № 2) </w:t>
      </w:r>
      <w:r>
        <w:rPr>
          <w:sz w:val="20"/>
        </w:rPr>
        <w:t xml:space="preserve">к </w:t>
      </w:r>
      <w:r>
        <w:rPr>
          <w:sz w:val="24"/>
        </w:rPr>
        <w:t>настоящему договору.</w:t>
      </w:r>
    </w:p>
    <w:p w:rsidR="001D06BD" w:rsidRDefault="00A76AFC">
      <w:pPr>
        <w:pStyle w:val="a4"/>
        <w:numPr>
          <w:ilvl w:val="1"/>
          <w:numId w:val="3"/>
        </w:numPr>
        <w:tabs>
          <w:tab w:val="left" w:pos="1133"/>
        </w:tabs>
        <w:ind w:right="116" w:firstLine="566"/>
        <w:rPr>
          <w:sz w:val="24"/>
        </w:rPr>
      </w:pPr>
      <w:r>
        <w:rPr>
          <w:sz w:val="24"/>
        </w:rPr>
        <w:t>Настоящий Договор считается заключенным с момента его акце</w:t>
      </w:r>
      <w:r>
        <w:rPr>
          <w:sz w:val="24"/>
        </w:rPr>
        <w:t>пта и действует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до исполнения сторонами всех своих обязательств по настоящему Договору.</w:t>
      </w:r>
    </w:p>
    <w:p w:rsidR="001D06BD" w:rsidRDefault="001D06BD">
      <w:pPr>
        <w:jc w:val="both"/>
        <w:rPr>
          <w:sz w:val="24"/>
        </w:rPr>
        <w:sectPr w:rsidR="001D06BD">
          <w:type w:val="continuous"/>
          <w:pgSz w:w="11910" w:h="16840"/>
          <w:pgMar w:top="1040" w:right="1020" w:bottom="280" w:left="1160" w:header="720" w:footer="720" w:gutter="0"/>
          <w:cols w:space="720"/>
        </w:sectPr>
      </w:pPr>
    </w:p>
    <w:p w:rsidR="001D06BD" w:rsidRDefault="00A76AFC">
      <w:pPr>
        <w:pStyle w:val="1"/>
        <w:numPr>
          <w:ilvl w:val="0"/>
          <w:numId w:val="4"/>
        </w:numPr>
        <w:tabs>
          <w:tab w:val="left" w:pos="4285"/>
        </w:tabs>
        <w:spacing w:before="67"/>
        <w:ind w:left="4284" w:hanging="241"/>
        <w:jc w:val="both"/>
      </w:pPr>
      <w:r>
        <w:lastRenderedPageBreak/>
        <w:t>Предмет</w:t>
      </w:r>
      <w:r>
        <w:rPr>
          <w:spacing w:val="-2"/>
        </w:rPr>
        <w:t xml:space="preserve"> договора</w:t>
      </w:r>
    </w:p>
    <w:p w:rsidR="001D06BD" w:rsidRDefault="00A76AFC">
      <w:pPr>
        <w:pStyle w:val="a3"/>
        <w:spacing w:before="115"/>
        <w:ind w:right="108" w:firstLine="566"/>
      </w:pPr>
      <w:r>
        <w:t xml:space="preserve">2.1. Исполнитель оказывает выбранные Заказчиком на сайте Исполнителя </w:t>
      </w:r>
      <w:hyperlink r:id="rId10" w:history="1">
        <w:r w:rsidR="000F3526" w:rsidRPr="001A05EB">
          <w:rPr>
            <w:rStyle w:val="a5"/>
            <w:u w:color="0462C1"/>
          </w:rPr>
          <w:t>http://www.</w:t>
        </w:r>
        <w:r w:rsidR="000F3526" w:rsidRPr="001A05EB">
          <w:rPr>
            <w:rStyle w:val="a5"/>
            <w:u w:color="0462C1"/>
            <w:lang w:val="en-US"/>
          </w:rPr>
          <w:t>kombi</w:t>
        </w:r>
        <w:r w:rsidR="000F3526" w:rsidRPr="001A05EB">
          <w:rPr>
            <w:rStyle w:val="a5"/>
            <w:u w:color="0462C1"/>
          </w:rPr>
          <w:t>-</w:t>
        </w:r>
        <w:r w:rsidR="000F3526" w:rsidRPr="001A05EB">
          <w:rPr>
            <w:rStyle w:val="a5"/>
            <w:u w:color="0462C1"/>
            <w:lang w:val="en-US"/>
          </w:rPr>
          <w:t>tour</w:t>
        </w:r>
        <w:r w:rsidR="000F3526" w:rsidRPr="001A05EB">
          <w:rPr>
            <w:rStyle w:val="a5"/>
            <w:u w:color="0462C1"/>
          </w:rPr>
          <w:t>.</w:t>
        </w:r>
        <w:proofErr w:type="spellStart"/>
        <w:r w:rsidR="000F3526" w:rsidRPr="001A05EB">
          <w:rPr>
            <w:rStyle w:val="a5"/>
            <w:u w:color="0462C1"/>
          </w:rPr>
          <w:t>ru</w:t>
        </w:r>
        <w:proofErr w:type="spellEnd"/>
      </w:hyperlink>
      <w:r>
        <w:t xml:space="preserve"> туристские услуги, условия и потребительские свойства которых указаны в Приложениях к настоящему Договору, а Заказчик обязуется оплатить услуги на условиях настоящего Договора.</w:t>
      </w:r>
    </w:p>
    <w:p w:rsidR="001D06BD" w:rsidRDefault="001D06BD">
      <w:pPr>
        <w:pStyle w:val="a3"/>
        <w:spacing w:before="5"/>
        <w:ind w:left="0"/>
        <w:jc w:val="left"/>
      </w:pPr>
    </w:p>
    <w:p w:rsidR="001D06BD" w:rsidRDefault="00A76AFC">
      <w:pPr>
        <w:pStyle w:val="a4"/>
        <w:numPr>
          <w:ilvl w:val="0"/>
          <w:numId w:val="4"/>
        </w:numPr>
        <w:tabs>
          <w:tab w:val="left" w:pos="3281"/>
        </w:tabs>
        <w:ind w:left="328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-2"/>
          <w:sz w:val="24"/>
        </w:rPr>
        <w:t xml:space="preserve"> Договора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538"/>
        </w:tabs>
        <w:spacing w:before="120"/>
        <w:ind w:left="537" w:hanging="422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заключения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сайте</w:t>
      </w:r>
    </w:p>
    <w:p w:rsidR="001D06BD" w:rsidRDefault="00A76AFC">
      <w:pPr>
        <w:spacing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Исполнителя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туристский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продукт: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946"/>
        </w:tabs>
        <w:ind w:right="114" w:firstLine="0"/>
        <w:rPr>
          <w:sz w:val="24"/>
        </w:rPr>
      </w:pPr>
      <w:r>
        <w:rPr>
          <w:sz w:val="24"/>
        </w:rPr>
        <w:t xml:space="preserve">Заказчик производит выбор услуг на сайте Исполнителя по адресу </w:t>
      </w:r>
      <w:hyperlink r:id="rId11" w:history="1">
        <w:r w:rsidR="000F3526" w:rsidRPr="001A05EB">
          <w:rPr>
            <w:rStyle w:val="a5"/>
            <w:sz w:val="24"/>
            <w:u w:color="0462C1"/>
          </w:rPr>
          <w:t>http://www.</w:t>
        </w:r>
        <w:r w:rsidR="000F3526" w:rsidRPr="001A05EB">
          <w:rPr>
            <w:rStyle w:val="a5"/>
            <w:sz w:val="24"/>
            <w:u w:color="0462C1"/>
            <w:lang w:val="en-US"/>
          </w:rPr>
          <w:t>kombi</w:t>
        </w:r>
        <w:r w:rsidR="000F3526" w:rsidRPr="001A05EB">
          <w:rPr>
            <w:rStyle w:val="a5"/>
            <w:sz w:val="24"/>
            <w:u w:color="0462C1"/>
          </w:rPr>
          <w:t>-</w:t>
        </w:r>
        <w:r w:rsidR="000F3526" w:rsidRPr="001A05EB">
          <w:rPr>
            <w:rStyle w:val="a5"/>
            <w:sz w:val="24"/>
            <w:u w:color="0462C1"/>
            <w:lang w:val="en-US"/>
          </w:rPr>
          <w:t>tour</w:t>
        </w:r>
        <w:r w:rsidR="000F3526" w:rsidRPr="001A05EB">
          <w:rPr>
            <w:rStyle w:val="a5"/>
            <w:sz w:val="24"/>
            <w:u w:color="0462C1"/>
          </w:rPr>
          <w:t>.</w:t>
        </w:r>
        <w:proofErr w:type="spellStart"/>
        <w:r w:rsidR="000F3526" w:rsidRPr="001A05EB">
          <w:rPr>
            <w:rStyle w:val="a5"/>
            <w:sz w:val="24"/>
            <w:u w:color="0462C1"/>
          </w:rPr>
          <w:t>ru</w:t>
        </w:r>
        <w:proofErr w:type="spellEnd"/>
      </w:hyperlink>
      <w:r w:rsidR="000F3526">
        <w:rPr>
          <w:sz w:val="24"/>
        </w:rPr>
        <w:t>.</w:t>
      </w:r>
    </w:p>
    <w:p w:rsidR="001D06BD" w:rsidRDefault="00A76AFC" w:rsidP="00A76AFC">
      <w:pPr>
        <w:pStyle w:val="a4"/>
        <w:numPr>
          <w:ilvl w:val="2"/>
          <w:numId w:val="4"/>
        </w:numPr>
        <w:tabs>
          <w:tab w:val="left" w:pos="804"/>
        </w:tabs>
        <w:ind w:left="113" w:right="108" w:firstLine="0"/>
        <w:rPr>
          <w:sz w:val="24"/>
        </w:rPr>
      </w:pPr>
      <w:r>
        <w:rPr>
          <w:sz w:val="24"/>
        </w:rPr>
        <w:t>Заказчик принимает условия настоящей Оферты и дает согласие на обработку персональных данных нажимая на кнопку</w:t>
      </w:r>
      <w:r>
        <w:rPr>
          <w:spacing w:val="-3"/>
          <w:sz w:val="24"/>
        </w:rPr>
        <w:t xml:space="preserve"> </w:t>
      </w:r>
      <w:r>
        <w:rPr>
          <w:sz w:val="24"/>
        </w:rPr>
        <w:t>с надписью: «Я ознакомлен и принимаю условия настоящего Договора» и на кнопку с надписью: «Я ознакомлен с политикой конфиденциальности и соглашаю</w:t>
      </w:r>
      <w:r>
        <w:rPr>
          <w:sz w:val="24"/>
        </w:rPr>
        <w:t>сь на обработку персональных данных».</w:t>
      </w:r>
    </w:p>
    <w:p w:rsidR="00A76AFC" w:rsidRDefault="00A76AFC" w:rsidP="00A76AFC">
      <w:pPr>
        <w:pStyle w:val="a4"/>
        <w:tabs>
          <w:tab w:val="left" w:pos="778"/>
        </w:tabs>
        <w:ind w:right="107" w:firstLine="0"/>
        <w:rPr>
          <w:sz w:val="24"/>
        </w:rPr>
      </w:pPr>
      <w:r>
        <w:rPr>
          <w:sz w:val="24"/>
        </w:rPr>
        <w:t xml:space="preserve">Заказчик подаёт заявку на бронирование услуг через сайт Исполнителя, либо по адресу электронной почты </w:t>
      </w:r>
      <w:hyperlink r:id="rId12" w:history="1">
        <w:r w:rsidR="001A05EB" w:rsidRPr="006B3510">
          <w:rPr>
            <w:rStyle w:val="a5"/>
            <w:sz w:val="24"/>
          </w:rPr>
          <w:t>рost@kombi-tour.ru,</w:t>
        </w:r>
      </w:hyperlink>
      <w:r>
        <w:rPr>
          <w:sz w:val="24"/>
        </w:rPr>
        <w:t xml:space="preserve"> либо по телефону +7</w:t>
      </w:r>
      <w:r w:rsidR="001A05EB" w:rsidRPr="001A05EB">
        <w:rPr>
          <w:sz w:val="24"/>
        </w:rPr>
        <w:t xml:space="preserve"> (495) 6239245</w:t>
      </w:r>
      <w:r>
        <w:rPr>
          <w:sz w:val="24"/>
        </w:rPr>
        <w:t>. Для подачи заявки</w:t>
      </w:r>
      <w:r>
        <w:rPr>
          <w:sz w:val="24"/>
        </w:rPr>
        <w:t xml:space="preserve"> Заказчик указывает свои достоверные персональные данные, заполняя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 на сайте: Фамилию, Имя, Отчество, год рождения, адрес электронной почты, номер телефона, и другие данные необходимые для исполнения Договора.</w:t>
      </w:r>
    </w:p>
    <w:p w:rsidR="00A76AFC" w:rsidRDefault="00A76AFC" w:rsidP="00A76AFC">
      <w:pPr>
        <w:pStyle w:val="a4"/>
        <w:numPr>
          <w:ilvl w:val="2"/>
          <w:numId w:val="4"/>
        </w:numPr>
        <w:tabs>
          <w:tab w:val="left" w:pos="778"/>
        </w:tabs>
        <w:ind w:left="113" w:right="108" w:firstLine="0"/>
        <w:rPr>
          <w:sz w:val="24"/>
        </w:rPr>
      </w:pPr>
      <w:r w:rsidRPr="00A76AFC">
        <w:rPr>
          <w:sz w:val="24"/>
        </w:rPr>
        <w:t>Исполнитель в течение одного рабочего дня</w:t>
      </w:r>
      <w:r w:rsidRPr="00A76AFC">
        <w:rPr>
          <w:sz w:val="24"/>
        </w:rPr>
        <w:t xml:space="preserve"> подтверждает, либо не подтверждает заявку путем уведомления Заказчика по электронной почте, по телефону либо на один из доступных мессенджеров на указанном номере Заказчика </w:t>
      </w:r>
      <w:proofErr w:type="spellStart"/>
      <w:r w:rsidRPr="00A76AFC">
        <w:rPr>
          <w:sz w:val="24"/>
        </w:rPr>
        <w:t>WhatsApp</w:t>
      </w:r>
      <w:proofErr w:type="spellEnd"/>
      <w:r w:rsidRPr="00A76AFC">
        <w:rPr>
          <w:sz w:val="24"/>
        </w:rPr>
        <w:t xml:space="preserve">, </w:t>
      </w:r>
      <w:proofErr w:type="spellStart"/>
      <w:r w:rsidRPr="00A76AFC">
        <w:rPr>
          <w:sz w:val="24"/>
        </w:rPr>
        <w:t>Viber</w:t>
      </w:r>
      <w:proofErr w:type="spellEnd"/>
      <w:r w:rsidRPr="00A76AFC">
        <w:rPr>
          <w:sz w:val="24"/>
        </w:rPr>
        <w:t xml:space="preserve">, </w:t>
      </w:r>
      <w:proofErr w:type="spellStart"/>
      <w:r w:rsidRPr="00A76AFC">
        <w:rPr>
          <w:sz w:val="24"/>
        </w:rPr>
        <w:t>Telegram.</w:t>
      </w:r>
      <w:proofErr w:type="spellEnd"/>
    </w:p>
    <w:p w:rsidR="00A76AFC" w:rsidRDefault="00A76AFC" w:rsidP="00A76AFC">
      <w:pPr>
        <w:pStyle w:val="a4"/>
        <w:numPr>
          <w:ilvl w:val="2"/>
          <w:numId w:val="4"/>
        </w:numPr>
        <w:tabs>
          <w:tab w:val="left" w:pos="778"/>
        </w:tabs>
        <w:ind w:left="113" w:right="108" w:firstLine="0"/>
        <w:rPr>
          <w:sz w:val="24"/>
        </w:rPr>
      </w:pPr>
      <w:r w:rsidRPr="00A76AFC">
        <w:rPr>
          <w:sz w:val="24"/>
        </w:rPr>
        <w:t>При подтверждении бронирования услуг Исполнитель направ</w:t>
      </w:r>
      <w:r w:rsidRPr="00A76AFC">
        <w:rPr>
          <w:sz w:val="24"/>
        </w:rPr>
        <w:t xml:space="preserve">ляет на электронный адрес Заказчика настоящий Договор и «Расчет стоимости услуг», а также информацию для осуществления оплаты. Моментом уведомления считается направление Исполнителем на адрес электронной почты Заказчика подтверждения о бронировании услуг, </w:t>
      </w:r>
      <w:r w:rsidRPr="00A76AFC">
        <w:rPr>
          <w:sz w:val="24"/>
        </w:rPr>
        <w:t>либо путём направления смс-сообщения на номер телефона Заказчика, либо через один из доступных мессенджеров на указанном номере Заказч</w:t>
      </w:r>
      <w:r>
        <w:rPr>
          <w:sz w:val="24"/>
        </w:rPr>
        <w:t xml:space="preserve">ика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Telegram</w:t>
      </w:r>
      <w:proofErr w:type="spellEnd"/>
      <w:r>
        <w:rPr>
          <w:sz w:val="24"/>
        </w:rPr>
        <w:t xml:space="preserve">. </w:t>
      </w:r>
    </w:p>
    <w:p w:rsidR="00A76AFC" w:rsidRPr="00A76AFC" w:rsidRDefault="00A76AFC" w:rsidP="00A76AFC">
      <w:pPr>
        <w:pStyle w:val="a4"/>
        <w:numPr>
          <w:ilvl w:val="2"/>
          <w:numId w:val="4"/>
        </w:numPr>
        <w:tabs>
          <w:tab w:val="left" w:pos="778"/>
        </w:tabs>
        <w:ind w:left="113" w:right="108" w:firstLine="0"/>
        <w:rPr>
          <w:sz w:val="24"/>
        </w:rPr>
      </w:pPr>
      <w:r w:rsidRPr="00A76AFC">
        <w:rPr>
          <w:sz w:val="24"/>
        </w:rPr>
        <w:t xml:space="preserve">Акцепт оферты производится Заказчиком в течение 24 часов с момента уведомления Заказчика </w:t>
      </w:r>
      <w:r w:rsidRPr="00A76AFC">
        <w:rPr>
          <w:sz w:val="24"/>
        </w:rPr>
        <w:t xml:space="preserve">Исполнителем о Предварительном расчете тура/услуг или на условиях, оговоренных в Предварительном расчете услуг/Договоре о реализации туристского </w:t>
      </w:r>
      <w:r w:rsidRPr="00A76AFC">
        <w:rPr>
          <w:spacing w:val="-2"/>
          <w:sz w:val="24"/>
        </w:rPr>
        <w:t>продукта.</w:t>
      </w:r>
    </w:p>
    <w:p w:rsidR="00A76AFC" w:rsidRDefault="00A76AFC" w:rsidP="00A76AFC">
      <w:pPr>
        <w:pStyle w:val="a4"/>
        <w:numPr>
          <w:ilvl w:val="2"/>
          <w:numId w:val="4"/>
        </w:numPr>
        <w:tabs>
          <w:tab w:val="left" w:pos="778"/>
        </w:tabs>
        <w:ind w:left="113" w:right="108" w:firstLine="0"/>
        <w:rPr>
          <w:sz w:val="24"/>
        </w:rPr>
      </w:pPr>
      <w:r w:rsidRPr="00A76AFC">
        <w:rPr>
          <w:sz w:val="24"/>
        </w:rPr>
        <w:t>После получения оплаты услуг Исполнитель направляет по указанному адресу электронной почты «Лист бронирования» и чек об оплате услуг.</w:t>
      </w:r>
    </w:p>
    <w:p w:rsidR="001D06BD" w:rsidRPr="00A76AFC" w:rsidRDefault="00A76AFC" w:rsidP="00A76AFC">
      <w:pPr>
        <w:pStyle w:val="a4"/>
        <w:numPr>
          <w:ilvl w:val="2"/>
          <w:numId w:val="4"/>
        </w:numPr>
        <w:tabs>
          <w:tab w:val="left" w:pos="778"/>
        </w:tabs>
        <w:ind w:left="113" w:right="108" w:firstLine="0"/>
        <w:rPr>
          <w:sz w:val="24"/>
        </w:rPr>
      </w:pPr>
      <w:bookmarkStart w:id="0" w:name="_GoBack"/>
      <w:bookmarkEnd w:id="0"/>
      <w:r w:rsidRPr="00A76AFC">
        <w:rPr>
          <w:sz w:val="24"/>
        </w:rPr>
        <w:t>Взаимодействие по исполнению Договора производится посредством предоставленной Заказчиком электронной почты либо через оди</w:t>
      </w:r>
      <w:r w:rsidRPr="00A76AFC">
        <w:rPr>
          <w:sz w:val="24"/>
        </w:rPr>
        <w:t xml:space="preserve">н из доступных мессенджеров на указанном номере Заказчика </w:t>
      </w:r>
      <w:proofErr w:type="spellStart"/>
      <w:r w:rsidRPr="00A76AFC">
        <w:rPr>
          <w:sz w:val="24"/>
        </w:rPr>
        <w:t>WhatsApp</w:t>
      </w:r>
      <w:proofErr w:type="spellEnd"/>
      <w:r w:rsidRPr="00A76AFC">
        <w:rPr>
          <w:sz w:val="24"/>
        </w:rPr>
        <w:t xml:space="preserve">, </w:t>
      </w:r>
      <w:proofErr w:type="spellStart"/>
      <w:r w:rsidRPr="00A76AFC">
        <w:rPr>
          <w:sz w:val="24"/>
        </w:rPr>
        <w:t>Viber</w:t>
      </w:r>
      <w:proofErr w:type="spellEnd"/>
      <w:r w:rsidRPr="00A76AFC">
        <w:rPr>
          <w:sz w:val="24"/>
        </w:rPr>
        <w:t xml:space="preserve">, </w:t>
      </w:r>
      <w:proofErr w:type="spellStart"/>
      <w:proofErr w:type="gramStart"/>
      <w:r w:rsidRPr="00A76AFC">
        <w:rPr>
          <w:sz w:val="24"/>
        </w:rPr>
        <w:t>Telegram</w:t>
      </w:r>
      <w:proofErr w:type="spellEnd"/>
      <w:r w:rsidRPr="00A76AFC">
        <w:rPr>
          <w:sz w:val="24"/>
        </w:rPr>
        <w:t xml:space="preserve"> .</w:t>
      </w:r>
      <w:proofErr w:type="gramEnd"/>
    </w:p>
    <w:p w:rsidR="001D06BD" w:rsidRDefault="00A76AFC">
      <w:pPr>
        <w:pStyle w:val="1"/>
        <w:numPr>
          <w:ilvl w:val="1"/>
          <w:numId w:val="4"/>
        </w:numPr>
        <w:tabs>
          <w:tab w:val="left" w:pos="547"/>
        </w:tabs>
        <w:spacing w:before="5"/>
        <w:ind w:right="110" w:firstLine="0"/>
      </w:pPr>
      <w:r>
        <w:t>П</w:t>
      </w:r>
      <w:r>
        <w:t>орядок заключения Договора посредством создания учетной записи Заказчика в Личном кабинете для осуществления бронирования как отдельных услуг, так и входящих в туристски</w:t>
      </w:r>
      <w:r>
        <w:t>й продукт: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946"/>
        </w:tabs>
        <w:ind w:right="114" w:firstLine="0"/>
        <w:rPr>
          <w:sz w:val="24"/>
        </w:rPr>
      </w:pPr>
      <w:r>
        <w:rPr>
          <w:sz w:val="24"/>
        </w:rPr>
        <w:t xml:space="preserve">Заказчик производит выбор услуг на сайте Исполнителя по адресу </w:t>
      </w:r>
      <w:hyperlink r:id="rId13" w:history="1">
        <w:r w:rsidR="001A05EB" w:rsidRPr="001A05EB">
          <w:rPr>
            <w:rStyle w:val="a5"/>
            <w:sz w:val="24"/>
            <w:u w:color="0462C1"/>
          </w:rPr>
          <w:t>http://www.</w:t>
        </w:r>
        <w:r w:rsidR="001A05EB" w:rsidRPr="001A05EB">
          <w:rPr>
            <w:rStyle w:val="a5"/>
            <w:sz w:val="24"/>
            <w:u w:color="0462C1"/>
            <w:lang w:val="en-US"/>
          </w:rPr>
          <w:t>kombi</w:t>
        </w:r>
        <w:r w:rsidR="001A05EB" w:rsidRPr="001A05EB">
          <w:rPr>
            <w:rStyle w:val="a5"/>
            <w:sz w:val="24"/>
            <w:u w:color="0462C1"/>
          </w:rPr>
          <w:t>-</w:t>
        </w:r>
        <w:r w:rsidR="001A05EB" w:rsidRPr="001A05EB">
          <w:rPr>
            <w:rStyle w:val="a5"/>
            <w:sz w:val="24"/>
            <w:u w:color="0462C1"/>
            <w:lang w:val="en-US"/>
          </w:rPr>
          <w:t>tour</w:t>
        </w:r>
        <w:r w:rsidR="001A05EB" w:rsidRPr="001A05EB">
          <w:rPr>
            <w:rStyle w:val="a5"/>
            <w:sz w:val="24"/>
            <w:u w:color="0462C1"/>
          </w:rPr>
          <w:t>.</w:t>
        </w:r>
        <w:proofErr w:type="spellStart"/>
        <w:r w:rsidR="001A05EB" w:rsidRPr="001A05EB">
          <w:rPr>
            <w:rStyle w:val="a5"/>
            <w:sz w:val="24"/>
            <w:u w:color="0462C1"/>
          </w:rPr>
          <w:t>ru</w:t>
        </w:r>
        <w:proofErr w:type="spellEnd"/>
      </w:hyperlink>
      <w:r w:rsidR="001A05EB">
        <w:rPr>
          <w:sz w:val="24"/>
        </w:rPr>
        <w:t>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20"/>
        </w:tabs>
        <w:ind w:right="115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 Фамилию, Имя, Отчество, электронный адрес и телефон, дает согласие на обработку персональных данных нажимая на кнопку с надписью: «Я ознакомлен с политикой конфиденциальности и соглашаюсь на обработку своих персональных данных».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63"/>
        </w:tabs>
        <w:ind w:right="108" w:firstLine="0"/>
        <w:rPr>
          <w:sz w:val="24"/>
        </w:rPr>
      </w:pPr>
      <w:r>
        <w:rPr>
          <w:sz w:val="24"/>
        </w:rPr>
        <w:t>При формировании за</w:t>
      </w:r>
      <w:r>
        <w:rPr>
          <w:sz w:val="24"/>
        </w:rPr>
        <w:t>каза Заказчик дополняет достоверные персональные данные: дату рождения, серию, номер паспорта и другие персональные данные, необходимые для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5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дает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обработку</w:t>
      </w:r>
    </w:p>
    <w:p w:rsidR="001D06BD" w:rsidRDefault="001D06BD">
      <w:pPr>
        <w:jc w:val="both"/>
        <w:rPr>
          <w:sz w:val="24"/>
        </w:rPr>
        <w:sectPr w:rsidR="001D06BD">
          <w:footerReference w:type="default" r:id="rId14"/>
          <w:pgSz w:w="11910" w:h="16840"/>
          <w:pgMar w:top="1320" w:right="1020" w:bottom="780" w:left="1160" w:header="0" w:footer="592" w:gutter="0"/>
          <w:pgNumType w:start="2"/>
          <w:cols w:space="720"/>
        </w:sectPr>
      </w:pPr>
    </w:p>
    <w:p w:rsidR="001D06BD" w:rsidRDefault="00A76AFC">
      <w:pPr>
        <w:pStyle w:val="a3"/>
        <w:spacing w:before="66"/>
        <w:ind w:right="119"/>
      </w:pPr>
      <w:r>
        <w:lastRenderedPageBreak/>
        <w:t>персональных данных,</w:t>
      </w:r>
      <w:r>
        <w:rPr>
          <w:spacing w:val="-7"/>
        </w:rPr>
        <w:t xml:space="preserve"> </w:t>
      </w:r>
      <w:r>
        <w:t>нажимая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кнопку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надписью: «Я</w:t>
      </w:r>
      <w:r>
        <w:rPr>
          <w:spacing w:val="-2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принимаю условия настоящего Договора».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18"/>
        </w:tabs>
        <w:ind w:left="717" w:hanging="602"/>
        <w:rPr>
          <w:sz w:val="24"/>
        </w:rPr>
      </w:pPr>
      <w:r>
        <w:rPr>
          <w:sz w:val="24"/>
        </w:rPr>
        <w:t>Заказчик</w:t>
      </w:r>
      <w:r>
        <w:rPr>
          <w:spacing w:val="-5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кабинет.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54"/>
        </w:tabs>
        <w:spacing w:before="1"/>
        <w:ind w:right="110" w:firstLine="0"/>
        <w:rPr>
          <w:sz w:val="24"/>
        </w:rPr>
      </w:pPr>
      <w:r>
        <w:rPr>
          <w:sz w:val="24"/>
        </w:rPr>
        <w:t>Исполнитель в течение одного рабочего дня подтверждает заявку на бронирование услуги, либо не подтверждает путём уведомления через личный кабинет заказчика. Моментом уведомления является время опубликования записи о бронировании услуг в Личном кабинете.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874"/>
        </w:tabs>
        <w:ind w:right="110"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 подтверждении бронирования услуг Исполнитель в Личном кабинете опубликовывает «Расчет стоимости услуг», при бронировании турпродукта - Договор о реализации туристского продукта, «Расчет тура» и информацию об оплате услуг.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32"/>
        </w:tabs>
        <w:ind w:right="110" w:firstLine="0"/>
        <w:rPr>
          <w:sz w:val="24"/>
        </w:rPr>
      </w:pPr>
      <w:r>
        <w:rPr>
          <w:sz w:val="24"/>
        </w:rPr>
        <w:t>Акцепт оферты производится Заказ</w:t>
      </w:r>
      <w:r>
        <w:rPr>
          <w:sz w:val="24"/>
        </w:rPr>
        <w:t>чиком в течение 24 часов с момента уведомления 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бронирования услуг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 реализации туристского продукта </w:t>
      </w:r>
      <w:r>
        <w:rPr>
          <w:color w:val="000000"/>
          <w:sz w:val="24"/>
          <w:shd w:val="clear" w:color="auto" w:fill="FFFF00"/>
        </w:rPr>
        <w:t>Производя акцепт, Заказчик подтверждает, что он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ознакомлен и согласен с условиями Договора о</w:t>
      </w:r>
      <w:r>
        <w:rPr>
          <w:color w:val="000000"/>
          <w:sz w:val="24"/>
          <w:shd w:val="clear" w:color="auto" w:fill="FFFF00"/>
        </w:rPr>
        <w:t xml:space="preserve"> реализации турпродукта</w:t>
      </w:r>
      <w:r>
        <w:rPr>
          <w:color w:val="000000"/>
          <w:sz w:val="24"/>
        </w:rPr>
        <w:t>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20"/>
        </w:tabs>
        <w:ind w:right="114" w:firstLine="0"/>
        <w:rPr>
          <w:sz w:val="24"/>
        </w:rPr>
      </w:pPr>
      <w:r>
        <w:rPr>
          <w:sz w:val="24"/>
        </w:rPr>
        <w:t>Исполнитель опубликовывает в Личном Кабинете Договор о реализации туристского продукта, «Лист бронирования» и чек об оплате туристского продукта, в случае заказа отдельных услуг - Лист Бронирования и чек об оплате услуг.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772"/>
        </w:tabs>
        <w:ind w:right="111" w:firstLine="0"/>
        <w:rPr>
          <w:sz w:val="24"/>
        </w:rPr>
      </w:pPr>
      <w:r>
        <w:rPr>
          <w:sz w:val="24"/>
        </w:rPr>
        <w:t xml:space="preserve">Взаимодействие по исполнению Договора производится сторонами через Личный </w:t>
      </w:r>
      <w:r>
        <w:rPr>
          <w:spacing w:val="-2"/>
          <w:sz w:val="24"/>
        </w:rPr>
        <w:t>кабинет.</w:t>
      </w:r>
    </w:p>
    <w:p w:rsidR="001D06BD" w:rsidRDefault="001D06BD">
      <w:pPr>
        <w:pStyle w:val="a3"/>
        <w:spacing w:before="5"/>
        <w:ind w:left="0"/>
        <w:jc w:val="left"/>
      </w:pPr>
    </w:p>
    <w:p w:rsidR="001D06BD" w:rsidRDefault="00A76AFC">
      <w:pPr>
        <w:pStyle w:val="1"/>
        <w:numPr>
          <w:ilvl w:val="0"/>
          <w:numId w:val="4"/>
        </w:numPr>
        <w:tabs>
          <w:tab w:val="left" w:pos="3442"/>
        </w:tabs>
        <w:ind w:left="3441" w:hanging="24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04"/>
        </w:tabs>
        <w:spacing w:before="116"/>
        <w:ind w:left="1103" w:hanging="4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заказчика:</w:t>
      </w:r>
    </w:p>
    <w:p w:rsidR="001D06BD" w:rsidRDefault="00A76AFC">
      <w:pPr>
        <w:pStyle w:val="a3"/>
        <w:spacing w:before="120"/>
        <w:ind w:left="683"/>
      </w:pPr>
      <w:r>
        <w:t>Заказчик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322"/>
        </w:tabs>
        <w:ind w:right="110" w:firstLine="566"/>
        <w:rPr>
          <w:sz w:val="24"/>
        </w:rPr>
      </w:pPr>
      <w:r>
        <w:rPr>
          <w:sz w:val="24"/>
        </w:rPr>
        <w:t xml:space="preserve">Самостоятельно ознакомится на сайте Исполнителя </w:t>
      </w:r>
      <w:hyperlink r:id="rId15" w:history="1">
        <w:r w:rsidR="000F3526" w:rsidRPr="001A05EB">
          <w:rPr>
            <w:rStyle w:val="a5"/>
            <w:sz w:val="24"/>
            <w:u w:color="0462C1"/>
          </w:rPr>
          <w:t>http://www.</w:t>
        </w:r>
        <w:r w:rsidR="000F3526" w:rsidRPr="001A05EB">
          <w:rPr>
            <w:rStyle w:val="a5"/>
            <w:sz w:val="24"/>
            <w:u w:color="0462C1"/>
            <w:lang w:val="en-US"/>
          </w:rPr>
          <w:t>kombi</w:t>
        </w:r>
        <w:r w:rsidR="000F3526" w:rsidRPr="001A05EB">
          <w:rPr>
            <w:rStyle w:val="a5"/>
            <w:sz w:val="24"/>
            <w:u w:color="0462C1"/>
          </w:rPr>
          <w:t>-</w:t>
        </w:r>
        <w:r w:rsidR="000F3526" w:rsidRPr="001A05EB">
          <w:rPr>
            <w:rStyle w:val="a5"/>
            <w:sz w:val="24"/>
            <w:u w:color="0462C1"/>
            <w:lang w:val="en-US"/>
          </w:rPr>
          <w:t>tour</w:t>
        </w:r>
        <w:r w:rsidR="000F3526" w:rsidRPr="001A05EB">
          <w:rPr>
            <w:rStyle w:val="a5"/>
            <w:sz w:val="24"/>
            <w:u w:color="0462C1"/>
          </w:rPr>
          <w:t>.</w:t>
        </w:r>
        <w:proofErr w:type="spellStart"/>
        <w:r w:rsidR="000F3526" w:rsidRPr="001A05EB">
          <w:rPr>
            <w:rStyle w:val="a5"/>
            <w:sz w:val="24"/>
            <w:u w:color="0462C1"/>
          </w:rPr>
          <w:t>ru</w:t>
        </w:r>
        <w:proofErr w:type="spellEnd"/>
      </w:hyperlink>
      <w:proofErr w:type="gramStart"/>
      <w:r w:rsidR="000F3526">
        <w:rPr>
          <w:sz w:val="24"/>
        </w:rPr>
        <w:t>.</w:t>
      </w:r>
      <w:proofErr w:type="gramEnd"/>
      <w:r w:rsidR="000F3526">
        <w:rPr>
          <w:spacing w:val="80"/>
          <w:sz w:val="24"/>
        </w:rPr>
        <w:t xml:space="preserve"> </w:t>
      </w:r>
      <w:r>
        <w:t xml:space="preserve">или личном кабинете с </w:t>
      </w:r>
      <w:r>
        <w:rPr>
          <w:sz w:val="24"/>
        </w:rPr>
        <w:t>информацией об условии предоставления услуг и потребительских свойствах выбранных услуг, дате проведения, времени начала оказания услуг, месте сбора, цене услуг и т.д., указанной в Приложении №1 к Договору («Ра</w:t>
      </w:r>
      <w:r>
        <w:rPr>
          <w:sz w:val="24"/>
        </w:rPr>
        <w:t>счет стоимости услуг», при бронировании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продукта-Договором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4"/>
          <w:w w:val="15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1D06BD" w:rsidRDefault="00A76AFC">
      <w:pPr>
        <w:pStyle w:val="a3"/>
      </w:pPr>
      <w:r>
        <w:t>«Расчет</w:t>
      </w:r>
      <w:r>
        <w:rPr>
          <w:spacing w:val="-4"/>
        </w:rPr>
        <w:t xml:space="preserve"> </w:t>
      </w:r>
      <w:r>
        <w:rPr>
          <w:spacing w:val="-2"/>
        </w:rPr>
        <w:t>тура»).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301"/>
        </w:tabs>
        <w:ind w:right="110" w:firstLine="566"/>
        <w:rPr>
          <w:sz w:val="24"/>
        </w:rPr>
      </w:pPr>
      <w:r>
        <w:rPr>
          <w:sz w:val="24"/>
        </w:rPr>
        <w:t xml:space="preserve">Оплатить услуги надлежащим образом в соответствии с условиями настоящего </w:t>
      </w:r>
      <w:r>
        <w:rPr>
          <w:spacing w:val="-2"/>
          <w:sz w:val="24"/>
        </w:rPr>
        <w:t>Договора.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291"/>
        </w:tabs>
        <w:ind w:right="108" w:firstLine="566"/>
        <w:rPr>
          <w:sz w:val="24"/>
        </w:rPr>
      </w:pPr>
      <w:r>
        <w:rPr>
          <w:sz w:val="24"/>
        </w:rPr>
        <w:t>Предоставить Исполнителю необходимые и достоверные</w:t>
      </w:r>
      <w:r>
        <w:rPr>
          <w:sz w:val="24"/>
        </w:rPr>
        <w:t xml:space="preserve"> персональные данные. Согласие на обработку персональных данных, требуемых для исполнения настоящего Договора, производится заказчиком при акцепте на сайте Исполнителя.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358"/>
        </w:tabs>
        <w:ind w:right="110" w:firstLine="566"/>
        <w:rPr>
          <w:sz w:val="24"/>
        </w:rPr>
      </w:pPr>
      <w:r>
        <w:rPr>
          <w:sz w:val="24"/>
        </w:rPr>
        <w:t>Своевременно прибыть к месту оказания услуг. Все расходы, связанные с опозданием к мест</w:t>
      </w:r>
      <w:r>
        <w:rPr>
          <w:sz w:val="24"/>
        </w:rPr>
        <w:t>у оказания услуг, связанные с нарушением графика 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транспорта, дорожными заторами, аварийными ситуациями заказчик несёт самостоятельно. Неявка или опоздание к месту и времени оказания услуг приравниваются к отказу от исполнения договора.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284"/>
        </w:tabs>
        <w:ind w:left="1283" w:hanging="60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оказания </w:t>
      </w:r>
      <w:r>
        <w:rPr>
          <w:spacing w:val="-2"/>
          <w:sz w:val="24"/>
        </w:rPr>
        <w:t>услуг:</w:t>
      </w:r>
    </w:p>
    <w:p w:rsidR="001D06BD" w:rsidRDefault="00A76AFC">
      <w:pPr>
        <w:pStyle w:val="a3"/>
        <w:ind w:right="112" w:firstLine="60"/>
        <w:jc w:val="right"/>
      </w:pPr>
      <w:r>
        <w:t>соблюдать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перевозки</w:t>
      </w:r>
      <w:r>
        <w:rPr>
          <w:spacing w:val="40"/>
        </w:rPr>
        <w:t xml:space="preserve"> </w:t>
      </w:r>
      <w:r>
        <w:t>пассажиров,</w:t>
      </w:r>
      <w:r>
        <w:rPr>
          <w:spacing w:val="-2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клади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багажа,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законодательством РФ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перевозчиком; соблюдать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</w:t>
      </w:r>
      <w:r>
        <w:rPr>
          <w:spacing w:val="40"/>
        </w:rPr>
        <w:t xml:space="preserve"> </w:t>
      </w:r>
      <w:r>
        <w:t>временного</w:t>
      </w:r>
      <w:r>
        <w:rPr>
          <w:spacing w:val="40"/>
        </w:rPr>
        <w:t xml:space="preserve"> </w:t>
      </w:r>
      <w:r>
        <w:t>пребывания,</w:t>
      </w:r>
      <w:r>
        <w:rPr>
          <w:spacing w:val="40"/>
        </w:rPr>
        <w:t xml:space="preserve"> </w:t>
      </w:r>
      <w:r>
        <w:t>уважать</w:t>
      </w:r>
      <w:r>
        <w:rPr>
          <w:spacing w:val="40"/>
        </w:rPr>
        <w:t xml:space="preserve"> </w:t>
      </w:r>
      <w:r>
        <w:t>социальное</w:t>
      </w:r>
    </w:p>
    <w:p w:rsidR="001D06BD" w:rsidRDefault="00A76AFC">
      <w:pPr>
        <w:pStyle w:val="a3"/>
        <w:spacing w:before="1"/>
        <w:jc w:val="left"/>
      </w:pPr>
      <w:r>
        <w:t>устройство,</w:t>
      </w:r>
      <w:r>
        <w:rPr>
          <w:spacing w:val="-3"/>
        </w:rPr>
        <w:t xml:space="preserve"> </w:t>
      </w:r>
      <w:r>
        <w:t>обычаи,</w:t>
      </w:r>
      <w:r>
        <w:rPr>
          <w:spacing w:val="-3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устои</w:t>
      </w:r>
      <w:r>
        <w:rPr>
          <w:spacing w:val="-2"/>
        </w:rPr>
        <w:t xml:space="preserve"> </w:t>
      </w:r>
      <w:r>
        <w:t xml:space="preserve">мест </w:t>
      </w:r>
      <w:r>
        <w:rPr>
          <w:spacing w:val="-2"/>
        </w:rPr>
        <w:t>пребывания;</w:t>
      </w:r>
    </w:p>
    <w:p w:rsidR="001D06BD" w:rsidRDefault="00A76AFC">
      <w:pPr>
        <w:pStyle w:val="a3"/>
        <w:ind w:right="197" w:firstLine="566"/>
        <w:jc w:val="left"/>
      </w:pPr>
      <w:r>
        <w:t>соблюдать</w:t>
      </w:r>
      <w:r>
        <w:rPr>
          <w:spacing w:val="80"/>
        </w:rPr>
        <w:t xml:space="preserve"> </w:t>
      </w:r>
      <w:r>
        <w:t>установленный</w:t>
      </w:r>
      <w:r>
        <w:rPr>
          <w:spacing w:val="80"/>
        </w:rPr>
        <w:t xml:space="preserve"> </w:t>
      </w:r>
      <w:r>
        <w:t>режим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иные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использования</w:t>
      </w:r>
      <w:r>
        <w:rPr>
          <w:spacing w:val="8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природной среды, природных ресурсов, памятников историко-культурного наследия;</w:t>
      </w:r>
    </w:p>
    <w:p w:rsidR="001D06BD" w:rsidRDefault="00A76AFC">
      <w:pPr>
        <w:pStyle w:val="a3"/>
        <w:ind w:firstLine="566"/>
        <w:jc w:val="left"/>
      </w:pPr>
      <w:r>
        <w:t>соблюдать правила пожарной безо</w:t>
      </w:r>
      <w:r>
        <w:t>пасности, меры личной безопасности, относиться к имуществу третьих лиц с надлежащей заботливостью и осмотрительностью;</w:t>
      </w:r>
    </w:p>
    <w:p w:rsidR="001D06BD" w:rsidRDefault="00A76AFC">
      <w:pPr>
        <w:pStyle w:val="a3"/>
        <w:ind w:firstLine="566"/>
        <w:jc w:val="left"/>
      </w:pPr>
      <w:r>
        <w:t>нести</w:t>
      </w:r>
      <w:r>
        <w:rPr>
          <w:spacing w:val="-2"/>
        </w:rPr>
        <w:t xml:space="preserve"> </w:t>
      </w:r>
      <w:r>
        <w:t>самостоятельную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несчастный</w:t>
      </w:r>
      <w:r>
        <w:rPr>
          <w:spacing w:val="-3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порчу</w:t>
      </w:r>
      <w:r>
        <w:rPr>
          <w:spacing w:val="-7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 результате нарушения правил безопасности.</w:t>
      </w:r>
    </w:p>
    <w:p w:rsidR="001D06BD" w:rsidRDefault="001D06BD">
      <w:pPr>
        <w:sectPr w:rsidR="001D06BD">
          <w:pgSz w:w="11910" w:h="16840"/>
          <w:pgMar w:top="1040" w:right="1020" w:bottom="780" w:left="1160" w:header="0" w:footer="592" w:gutter="0"/>
          <w:cols w:space="720"/>
        </w:sectPr>
      </w:pPr>
    </w:p>
    <w:p w:rsidR="001D06BD" w:rsidRDefault="00A76AFC">
      <w:pPr>
        <w:pStyle w:val="a4"/>
        <w:numPr>
          <w:ilvl w:val="2"/>
          <w:numId w:val="4"/>
        </w:numPr>
        <w:tabs>
          <w:tab w:val="left" w:pos="1553"/>
        </w:tabs>
        <w:spacing w:before="66"/>
        <w:ind w:right="113" w:firstLine="566"/>
        <w:rPr>
          <w:sz w:val="24"/>
        </w:rPr>
      </w:pPr>
      <w:r>
        <w:rPr>
          <w:sz w:val="24"/>
        </w:rPr>
        <w:lastRenderedPageBreak/>
        <w:t>Незамедлительно информировать Исполнителя о неоказании или некачественном оказании услуг.</w:t>
      </w:r>
    </w:p>
    <w:p w:rsidR="001D06BD" w:rsidRDefault="00A76AFC">
      <w:pPr>
        <w:pStyle w:val="a3"/>
        <w:ind w:right="114" w:firstLine="566"/>
      </w:pPr>
      <w:r>
        <w:t>4.1.7 За два дня до даты оказания услуг уточнить у Исполнителя дату, время и место сбора участников и прочие существенные данные для получения услу</w:t>
      </w:r>
      <w:r>
        <w:t>г.</w:t>
      </w:r>
    </w:p>
    <w:p w:rsidR="001D06BD" w:rsidRDefault="00A76AFC">
      <w:pPr>
        <w:pStyle w:val="a4"/>
        <w:numPr>
          <w:ilvl w:val="2"/>
          <w:numId w:val="1"/>
        </w:numPr>
        <w:tabs>
          <w:tab w:val="left" w:pos="1291"/>
        </w:tabs>
        <w:spacing w:before="1"/>
        <w:ind w:right="108" w:firstLine="566"/>
        <w:rPr>
          <w:sz w:val="24"/>
        </w:rPr>
      </w:pPr>
      <w:r>
        <w:rPr>
          <w:sz w:val="24"/>
        </w:rPr>
        <w:t xml:space="preserve">Ознакомить лиц (туристов), от имени которых выступает Заказчик, с условиями Договора и со всей информацией предоставленной ему Исполнителем. Заказчик </w:t>
      </w:r>
      <w:r>
        <w:rPr>
          <w:spacing w:val="-2"/>
          <w:sz w:val="24"/>
        </w:rPr>
        <w:t>гарантирует:</w:t>
      </w:r>
    </w:p>
    <w:p w:rsidR="001D06BD" w:rsidRDefault="00A76AFC">
      <w:pPr>
        <w:pStyle w:val="a4"/>
        <w:numPr>
          <w:ilvl w:val="3"/>
          <w:numId w:val="4"/>
        </w:numPr>
        <w:tabs>
          <w:tab w:val="left" w:pos="823"/>
        </w:tabs>
        <w:ind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лиц;</w:t>
      </w:r>
    </w:p>
    <w:p w:rsidR="001D06BD" w:rsidRDefault="00A76AFC">
      <w:pPr>
        <w:pStyle w:val="a4"/>
        <w:numPr>
          <w:ilvl w:val="3"/>
          <w:numId w:val="4"/>
        </w:numPr>
        <w:tabs>
          <w:tab w:val="left" w:pos="823"/>
        </w:tabs>
        <w:ind w:hanging="14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1D06BD" w:rsidRDefault="00A76AFC">
      <w:pPr>
        <w:pStyle w:val="a3"/>
        <w:spacing w:before="120"/>
        <w:ind w:left="743"/>
        <w:jc w:val="left"/>
      </w:pPr>
      <w:r>
        <w:t>Заказчик</w:t>
      </w:r>
      <w:r>
        <w:rPr>
          <w:spacing w:val="-3"/>
        </w:rPr>
        <w:t xml:space="preserve"> </w:t>
      </w:r>
      <w:r>
        <w:rPr>
          <w:spacing w:val="-2"/>
        </w:rPr>
        <w:t>вправе:</w:t>
      </w:r>
    </w:p>
    <w:p w:rsidR="001D06BD" w:rsidRDefault="00A76AFC">
      <w:pPr>
        <w:pStyle w:val="a4"/>
        <w:numPr>
          <w:ilvl w:val="2"/>
          <w:numId w:val="1"/>
        </w:numPr>
        <w:tabs>
          <w:tab w:val="left" w:pos="1294"/>
        </w:tabs>
        <w:ind w:right="115" w:firstLine="566"/>
        <w:rPr>
          <w:sz w:val="24"/>
        </w:rPr>
      </w:pPr>
      <w:r>
        <w:rPr>
          <w:sz w:val="24"/>
        </w:rPr>
        <w:t>Получать от исполнителя информацию по вопросам организации и обеспечения надлежащего исполнения услуг.</w:t>
      </w:r>
    </w:p>
    <w:p w:rsidR="001D06BD" w:rsidRDefault="00A76AFC">
      <w:pPr>
        <w:pStyle w:val="a4"/>
        <w:numPr>
          <w:ilvl w:val="2"/>
          <w:numId w:val="1"/>
        </w:numPr>
        <w:tabs>
          <w:tab w:val="left" w:pos="1526"/>
        </w:tabs>
        <w:ind w:right="111" w:firstLine="566"/>
        <w:rPr>
          <w:sz w:val="24"/>
        </w:rPr>
      </w:pPr>
      <w:r>
        <w:rPr>
          <w:sz w:val="24"/>
        </w:rPr>
        <w:t>По согласованию с Исполнителем изменить состав лиц, в том числе количество. Заказчик направляет в адрес Исполнителя письменное обращение о предполагаемом изменении, которое будет действительно при письменном подтверждении изменений Исполнителем.</w:t>
      </w:r>
    </w:p>
    <w:p w:rsidR="001D06BD" w:rsidRDefault="00A76AFC">
      <w:pPr>
        <w:pStyle w:val="a4"/>
        <w:numPr>
          <w:ilvl w:val="2"/>
          <w:numId w:val="1"/>
        </w:numPr>
        <w:tabs>
          <w:tab w:val="left" w:pos="1404"/>
        </w:tabs>
        <w:ind w:left="1403" w:hanging="721"/>
        <w:rPr>
          <w:sz w:val="24"/>
        </w:rPr>
      </w:pPr>
      <w:r>
        <w:rPr>
          <w:sz w:val="24"/>
        </w:rPr>
        <w:t>Осуществит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рисков.</w:t>
      </w:r>
    </w:p>
    <w:p w:rsidR="001D06BD" w:rsidRDefault="00A76AFC">
      <w:pPr>
        <w:pStyle w:val="a4"/>
        <w:numPr>
          <w:ilvl w:val="2"/>
          <w:numId w:val="1"/>
        </w:numPr>
        <w:tabs>
          <w:tab w:val="left" w:pos="1449"/>
        </w:tabs>
        <w:ind w:right="109" w:firstLine="566"/>
        <w:rPr>
          <w:sz w:val="24"/>
        </w:rPr>
      </w:pPr>
      <w:r>
        <w:rPr>
          <w:sz w:val="24"/>
        </w:rPr>
        <w:t xml:space="preserve">В любой момент отказаться от исполнения договора, оплатив Исполнителю фактически понесённые расходы Исполнителя. Датой отказа от услуг по договору признается дата получения Исполнителем по электронной почте </w:t>
      </w:r>
      <w:hyperlink r:id="rId16" w:history="1">
        <w:r w:rsidR="001A05EB" w:rsidRPr="006B3510">
          <w:rPr>
            <w:rStyle w:val="a5"/>
            <w:sz w:val="24"/>
          </w:rPr>
          <w:t>рost@kombi-tour.ru,</w:t>
        </w:r>
      </w:hyperlink>
      <w:r w:rsidR="001A05EB">
        <w:rPr>
          <w:sz w:val="24"/>
        </w:rPr>
        <w:t xml:space="preserve"> </w:t>
      </w:r>
      <w:r>
        <w:rPr>
          <w:sz w:val="24"/>
        </w:rPr>
        <w:t>либо опубликование в Личном кабинете уведомления об отказе Заказчика от услуг по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 реквизитов банковского счета для возврата средств. В случае получения уведомления в выходной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нерабочий день, уведомление будет считаться полученным в следующий рабочий день.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04"/>
        </w:tabs>
        <w:spacing w:before="121"/>
        <w:ind w:left="1103" w:hanging="4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Исполнителя:</w:t>
      </w:r>
    </w:p>
    <w:p w:rsidR="001D06BD" w:rsidRDefault="00A76AFC">
      <w:pPr>
        <w:pStyle w:val="a3"/>
        <w:spacing w:before="120"/>
        <w:ind w:left="683"/>
      </w:pPr>
      <w:r>
        <w:t>Исполнитель</w:t>
      </w:r>
      <w:r>
        <w:rPr>
          <w:spacing w:val="-2"/>
        </w:rPr>
        <w:t xml:space="preserve"> обязан: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442"/>
        </w:tabs>
        <w:ind w:right="111" w:firstLine="566"/>
        <w:rPr>
          <w:sz w:val="24"/>
        </w:rPr>
      </w:pPr>
      <w:r>
        <w:rPr>
          <w:sz w:val="24"/>
        </w:rPr>
        <w:t>Обеспечить надлежащее исполнение услуг в соответствии условиями, обозначенными в Приложениях к Договору.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289"/>
        </w:tabs>
        <w:ind w:right="113" w:firstLine="566"/>
        <w:rPr>
          <w:sz w:val="24"/>
        </w:rPr>
      </w:pPr>
      <w:r>
        <w:rPr>
          <w:sz w:val="24"/>
        </w:rPr>
        <w:t>Предоставить зака</w:t>
      </w:r>
      <w:r>
        <w:rPr>
          <w:sz w:val="24"/>
        </w:rPr>
        <w:t>зчику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 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потребительских свойствах посредством сайта Исполнителя </w:t>
      </w:r>
      <w:hyperlink r:id="rId17" w:history="1">
        <w:r w:rsidR="001A05EB" w:rsidRPr="001A05EB">
          <w:rPr>
            <w:rStyle w:val="a5"/>
            <w:sz w:val="24"/>
            <w:u w:color="0462C1"/>
          </w:rPr>
          <w:t>http://www.</w:t>
        </w:r>
        <w:r w:rsidR="001A05EB" w:rsidRPr="001A05EB">
          <w:rPr>
            <w:rStyle w:val="a5"/>
            <w:sz w:val="24"/>
            <w:u w:color="0462C1"/>
            <w:lang w:val="en-US"/>
          </w:rPr>
          <w:t>kombi</w:t>
        </w:r>
        <w:r w:rsidR="001A05EB" w:rsidRPr="001A05EB">
          <w:rPr>
            <w:rStyle w:val="a5"/>
            <w:sz w:val="24"/>
            <w:u w:color="0462C1"/>
          </w:rPr>
          <w:t>-</w:t>
        </w:r>
        <w:r w:rsidR="001A05EB" w:rsidRPr="001A05EB">
          <w:rPr>
            <w:rStyle w:val="a5"/>
            <w:sz w:val="24"/>
            <w:u w:color="0462C1"/>
            <w:lang w:val="en-US"/>
          </w:rPr>
          <w:t>tour</w:t>
        </w:r>
        <w:r w:rsidR="001A05EB" w:rsidRPr="001A05EB">
          <w:rPr>
            <w:rStyle w:val="a5"/>
            <w:sz w:val="24"/>
            <w:u w:color="0462C1"/>
          </w:rPr>
          <w:t>.</w:t>
        </w:r>
        <w:proofErr w:type="spellStart"/>
        <w:r w:rsidR="001A05EB" w:rsidRPr="001A05EB">
          <w:rPr>
            <w:rStyle w:val="a5"/>
            <w:sz w:val="24"/>
            <w:u w:color="0462C1"/>
          </w:rPr>
          <w:t>ru</w:t>
        </w:r>
        <w:proofErr w:type="spellEnd"/>
      </w:hyperlink>
      <w:r w:rsidR="001A05EB">
        <w:rPr>
          <w:sz w:val="24"/>
        </w:rPr>
        <w:t>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291"/>
        </w:tabs>
        <w:ind w:right="106" w:firstLine="566"/>
        <w:rPr>
          <w:sz w:val="24"/>
        </w:rPr>
      </w:pPr>
      <w:r>
        <w:rPr>
          <w:sz w:val="24"/>
        </w:rPr>
        <w:t>Своевременно сообщать Заказчику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обо всех изменениях в оказании услуг, в том числе невозможности предоставить услуги вследствие существенного изменения обстоятельств, из которых стороны исходили при заключении настоящего Договора, либо по причине возникновения обстоятельств непреодолимой </w:t>
      </w:r>
      <w:r>
        <w:rPr>
          <w:sz w:val="24"/>
        </w:rPr>
        <w:t>силы. К форс-мажорным обстоятельствам относятся, в частности: военные действия, пожар, стихийные бедствия, военные операции любого характера, блокады, запрет на экспорт или импорт, забастовки, гражданские волнения, задержки вследствие аварии или неблагопри</w:t>
      </w:r>
      <w:r>
        <w:rPr>
          <w:sz w:val="24"/>
        </w:rPr>
        <w:t xml:space="preserve">ятных погодных условий, эпидемии, пандемии, чрезвычайные ситуации, в том числе в сфере здравоохранения, введение органами государственной и муниципальной власти ограничительных мер в связи с угрозой распространения на территории Российской Федерации особо </w:t>
      </w:r>
      <w:r>
        <w:rPr>
          <w:sz w:val="24"/>
        </w:rPr>
        <w:t>опасных инфекций, в том числе запрета на проведение на территории Российской Федерации любых массовых мероприятий, а также введение нерабочих дней в период действия ограничительных мер.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428"/>
        </w:tabs>
        <w:spacing w:before="1"/>
        <w:ind w:right="114" w:firstLine="566"/>
        <w:rPr>
          <w:sz w:val="24"/>
        </w:rPr>
      </w:pPr>
      <w:r>
        <w:rPr>
          <w:sz w:val="24"/>
        </w:rPr>
        <w:t>Исполнитель не несёт ответственности за неисполнение договора при возн</w:t>
      </w:r>
      <w:r>
        <w:rPr>
          <w:sz w:val="24"/>
        </w:rPr>
        <w:t>икновении обстоятельств непреодолимой силы.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495"/>
        </w:tabs>
        <w:ind w:right="108" w:firstLine="566"/>
        <w:rPr>
          <w:sz w:val="24"/>
        </w:rPr>
      </w:pPr>
      <w:r>
        <w:rPr>
          <w:sz w:val="24"/>
        </w:rPr>
        <w:t>Информировать Заказчика о правах и обязанностях третьих лиц, непосредственно связанных с предоставлением услуг по договору.</w:t>
      </w:r>
    </w:p>
    <w:p w:rsidR="001D06BD" w:rsidRDefault="00A76AFC">
      <w:pPr>
        <w:pStyle w:val="a3"/>
        <w:spacing w:before="120"/>
        <w:ind w:left="683"/>
      </w:pPr>
      <w:r>
        <w:t>Исполнитель</w:t>
      </w:r>
      <w:r>
        <w:rPr>
          <w:spacing w:val="-1"/>
        </w:rPr>
        <w:t xml:space="preserve"> </w:t>
      </w:r>
      <w:r>
        <w:rPr>
          <w:spacing w:val="-2"/>
        </w:rPr>
        <w:t>вправе: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284"/>
        </w:tabs>
        <w:ind w:left="1283" w:hanging="601"/>
        <w:rPr>
          <w:sz w:val="24"/>
        </w:rPr>
      </w:pPr>
      <w:r>
        <w:rPr>
          <w:sz w:val="24"/>
        </w:rPr>
        <w:t>Аннулировать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неполучении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оплаты.</w:t>
      </w:r>
    </w:p>
    <w:p w:rsidR="001D06BD" w:rsidRDefault="00A76AFC">
      <w:pPr>
        <w:pStyle w:val="a4"/>
        <w:numPr>
          <w:ilvl w:val="2"/>
          <w:numId w:val="4"/>
        </w:numPr>
        <w:tabs>
          <w:tab w:val="left" w:pos="1337"/>
        </w:tabs>
        <w:ind w:right="112" w:firstLine="566"/>
        <w:rPr>
          <w:sz w:val="24"/>
        </w:rPr>
      </w:pPr>
      <w:r>
        <w:rPr>
          <w:sz w:val="24"/>
        </w:rPr>
        <w:t>Привлекать к</w:t>
      </w:r>
      <w:r>
        <w:rPr>
          <w:sz w:val="24"/>
        </w:rPr>
        <w:t xml:space="preserve"> исполнению настоящего Договора третьих лиц для успешного выполнения условий Договора.</w:t>
      </w:r>
    </w:p>
    <w:p w:rsidR="001D06BD" w:rsidRDefault="001D06BD">
      <w:pPr>
        <w:jc w:val="both"/>
        <w:rPr>
          <w:sz w:val="24"/>
        </w:rPr>
        <w:sectPr w:rsidR="001D06BD">
          <w:pgSz w:w="11910" w:h="16840"/>
          <w:pgMar w:top="1040" w:right="1020" w:bottom="780" w:left="1160" w:header="0" w:footer="592" w:gutter="0"/>
          <w:cols w:space="720"/>
        </w:sectPr>
      </w:pPr>
    </w:p>
    <w:p w:rsidR="001D06BD" w:rsidRDefault="00A76AFC">
      <w:pPr>
        <w:pStyle w:val="a4"/>
        <w:numPr>
          <w:ilvl w:val="2"/>
          <w:numId w:val="4"/>
        </w:numPr>
        <w:tabs>
          <w:tab w:val="left" w:pos="1387"/>
        </w:tabs>
        <w:spacing w:before="66"/>
        <w:ind w:right="104" w:firstLine="566"/>
        <w:rPr>
          <w:sz w:val="24"/>
        </w:rPr>
      </w:pPr>
      <w:r>
        <w:rPr>
          <w:sz w:val="24"/>
        </w:rPr>
        <w:lastRenderedPageBreak/>
        <w:t>В случае недобора необходимого количества участников для проведения определенного вида услуг, Исполнитель вправе перенести дату услуг, предложить замен</w:t>
      </w:r>
      <w:r>
        <w:rPr>
          <w:sz w:val="24"/>
        </w:rPr>
        <w:t xml:space="preserve">у услуг, либо отказаться от исполнения договора и произвести возврат оплаченных за услугу денежных средств без удержания фактических расходов. Исполнитель направляет уведомление через личный кабинет с оповещением на адрес электронной почты Заказчика, либо </w:t>
      </w:r>
      <w:r>
        <w:rPr>
          <w:sz w:val="24"/>
        </w:rPr>
        <w:t xml:space="preserve">через один из доступных мессенджеров на указанном номере Заказчика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Telegram</w:t>
      </w:r>
      <w:proofErr w:type="spellEnd"/>
      <w:r>
        <w:rPr>
          <w:sz w:val="24"/>
        </w:rPr>
        <w:t>.</w:t>
      </w:r>
    </w:p>
    <w:p w:rsidR="001D06BD" w:rsidRDefault="001D06BD">
      <w:pPr>
        <w:pStyle w:val="a3"/>
        <w:spacing w:before="5"/>
        <w:ind w:left="0"/>
        <w:jc w:val="left"/>
      </w:pPr>
    </w:p>
    <w:p w:rsidR="001D06BD" w:rsidRDefault="00A76AFC">
      <w:pPr>
        <w:pStyle w:val="1"/>
        <w:numPr>
          <w:ilvl w:val="0"/>
          <w:numId w:val="4"/>
        </w:numPr>
        <w:tabs>
          <w:tab w:val="left" w:pos="3997"/>
        </w:tabs>
        <w:ind w:left="3996" w:hanging="241"/>
        <w:jc w:val="left"/>
      </w:pPr>
      <w:r>
        <w:t>Порядок</w:t>
      </w:r>
      <w:r>
        <w:rPr>
          <w:spacing w:val="-1"/>
        </w:rPr>
        <w:t xml:space="preserve"> </w:t>
      </w:r>
      <w:r>
        <w:rPr>
          <w:spacing w:val="-2"/>
        </w:rPr>
        <w:t>расчетов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04"/>
        </w:tabs>
        <w:spacing w:before="116"/>
        <w:ind w:left="1103" w:hanging="421"/>
        <w:rPr>
          <w:sz w:val="24"/>
        </w:rPr>
      </w:pP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Договору.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14"/>
        </w:tabs>
        <w:ind w:right="112" w:firstLine="566"/>
        <w:rPr>
          <w:sz w:val="24"/>
        </w:rPr>
      </w:pPr>
      <w:r>
        <w:rPr>
          <w:sz w:val="24"/>
        </w:rPr>
        <w:t>Обязательства Заказчика считаются выполненными при оплате стоимости услуг в размере 100%.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66"/>
        </w:tabs>
        <w:ind w:right="110" w:firstLine="566"/>
        <w:rPr>
          <w:sz w:val="24"/>
        </w:rPr>
      </w:pPr>
      <w:r>
        <w:rPr>
          <w:sz w:val="24"/>
        </w:rPr>
        <w:t>Оплата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40"/>
          <w:sz w:val="24"/>
        </w:rPr>
        <w:t xml:space="preserve"> </w:t>
      </w:r>
      <w:r>
        <w:rPr>
          <w:sz w:val="24"/>
        </w:rPr>
        <w:t>чека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адрес электронной почты Исполнителя, либо через Личный кабинет Заказчика.</w:t>
      </w:r>
    </w:p>
    <w:p w:rsidR="001D06BD" w:rsidRDefault="001D06BD">
      <w:pPr>
        <w:pStyle w:val="a3"/>
        <w:spacing w:before="4"/>
        <w:ind w:left="0"/>
        <w:jc w:val="left"/>
      </w:pPr>
    </w:p>
    <w:p w:rsidR="001D06BD" w:rsidRDefault="00A76AFC">
      <w:pPr>
        <w:pStyle w:val="1"/>
        <w:numPr>
          <w:ilvl w:val="0"/>
          <w:numId w:val="4"/>
        </w:numPr>
        <w:tabs>
          <w:tab w:val="left" w:pos="2479"/>
        </w:tabs>
        <w:spacing w:before="1"/>
        <w:ind w:left="2478" w:hanging="24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rPr>
          <w:spacing w:val="-2"/>
        </w:rPr>
        <w:t>споров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217"/>
        </w:tabs>
        <w:spacing w:before="115"/>
        <w:ind w:right="116" w:firstLine="566"/>
        <w:rPr>
          <w:sz w:val="24"/>
        </w:rPr>
      </w:pPr>
      <w:r>
        <w:rPr>
          <w:sz w:val="24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РФ.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62"/>
        </w:tabs>
        <w:ind w:right="116" w:firstLine="566"/>
        <w:rPr>
          <w:sz w:val="24"/>
        </w:rPr>
      </w:pPr>
      <w:r>
        <w:rPr>
          <w:sz w:val="24"/>
        </w:rPr>
        <w:t>Споры и разногласия, возникающие в ходе исполнения настоящего Договор</w:t>
      </w:r>
      <w:r>
        <w:rPr>
          <w:sz w:val="24"/>
        </w:rPr>
        <w:t>а, будут разрешаться Сторонами путем переговоров.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267"/>
        </w:tabs>
        <w:spacing w:before="1"/>
        <w:ind w:right="116" w:firstLine="566"/>
        <w:rPr>
          <w:sz w:val="24"/>
        </w:rPr>
      </w:pPr>
      <w:r>
        <w:rPr>
          <w:sz w:val="24"/>
        </w:rPr>
        <w:t>В случае невозможности урегулирования споров и разногласий путем переговоров, стороны передают их на рассмотрение в суд в установленном законодательством порядке.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61"/>
        </w:tabs>
        <w:ind w:right="110" w:firstLine="566"/>
        <w:rPr>
          <w:sz w:val="24"/>
        </w:rPr>
      </w:pPr>
      <w:r>
        <w:rPr>
          <w:sz w:val="24"/>
        </w:rPr>
        <w:t>Заказчик несет самостоятельную ответственно</w:t>
      </w:r>
      <w:r>
        <w:rPr>
          <w:sz w:val="24"/>
        </w:rPr>
        <w:t xml:space="preserve">сть в случае предоставления им недостоверных сведений о своих персональных данных и возникших в связи с этим </w:t>
      </w:r>
      <w:r>
        <w:rPr>
          <w:spacing w:val="-2"/>
          <w:sz w:val="24"/>
        </w:rPr>
        <w:t>последствий.</w:t>
      </w:r>
    </w:p>
    <w:p w:rsidR="001D06BD" w:rsidRDefault="001D06BD">
      <w:pPr>
        <w:pStyle w:val="a3"/>
        <w:spacing w:before="4"/>
        <w:ind w:left="0"/>
        <w:jc w:val="left"/>
      </w:pPr>
    </w:p>
    <w:p w:rsidR="001D06BD" w:rsidRDefault="00A76AFC">
      <w:pPr>
        <w:pStyle w:val="1"/>
        <w:numPr>
          <w:ilvl w:val="0"/>
          <w:numId w:val="4"/>
        </w:numPr>
        <w:tabs>
          <w:tab w:val="left" w:pos="4107"/>
        </w:tabs>
        <w:ind w:left="4106" w:hanging="241"/>
        <w:jc w:val="both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условия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30"/>
        </w:tabs>
        <w:spacing w:before="116"/>
        <w:ind w:right="105" w:firstLine="566"/>
        <w:rPr>
          <w:sz w:val="24"/>
        </w:rPr>
      </w:pPr>
      <w:r>
        <w:rPr>
          <w:sz w:val="24"/>
        </w:rPr>
        <w:t>Письменная форма Договора, Приложения к Договору либо внесение в Договор изменений, считается соблюденной и имеет юридическую силу для Сторон в случае совершения лицом сделки с помощью электронных либо иных технических средств, позволяющих воспроизвести на</w:t>
      </w:r>
      <w:r>
        <w:rPr>
          <w:sz w:val="24"/>
        </w:rPr>
        <w:t xml:space="preserve"> материальном носителе в неизменном виде содержание сделки, путем отправки Заказчику скан-копии Договора либо текста в формате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либо ссылки на Договор с использованием мессенджеров: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Telegram</w:t>
      </w:r>
      <w:proofErr w:type="spellEnd"/>
      <w:r>
        <w:rPr>
          <w:sz w:val="24"/>
        </w:rPr>
        <w:t>, e- mail, размещение Договора на сайте</w:t>
      </w:r>
      <w:r>
        <w:rPr>
          <w:sz w:val="24"/>
        </w:rPr>
        <w:t xml:space="preserve"> Исполнителя </w:t>
      </w:r>
      <w:hyperlink r:id="rId18" w:history="1">
        <w:r w:rsidR="001A05EB" w:rsidRPr="001A05EB">
          <w:rPr>
            <w:rStyle w:val="a5"/>
            <w:sz w:val="24"/>
            <w:u w:color="0462C1"/>
          </w:rPr>
          <w:t>http://www.</w:t>
        </w:r>
        <w:r w:rsidR="001A05EB" w:rsidRPr="001A05EB">
          <w:rPr>
            <w:rStyle w:val="a5"/>
            <w:sz w:val="24"/>
            <w:u w:color="0462C1"/>
            <w:lang w:val="en-US"/>
          </w:rPr>
          <w:t>kombi</w:t>
        </w:r>
        <w:r w:rsidR="001A05EB" w:rsidRPr="001A05EB">
          <w:rPr>
            <w:rStyle w:val="a5"/>
            <w:sz w:val="24"/>
            <w:u w:color="0462C1"/>
          </w:rPr>
          <w:t>-</w:t>
        </w:r>
        <w:r w:rsidR="001A05EB" w:rsidRPr="001A05EB">
          <w:rPr>
            <w:rStyle w:val="a5"/>
            <w:sz w:val="24"/>
            <w:u w:color="0462C1"/>
            <w:lang w:val="en-US"/>
          </w:rPr>
          <w:t>tour</w:t>
        </w:r>
        <w:r w:rsidR="001A05EB" w:rsidRPr="001A05EB">
          <w:rPr>
            <w:rStyle w:val="a5"/>
            <w:sz w:val="24"/>
            <w:u w:color="0462C1"/>
          </w:rPr>
          <w:t>.</w:t>
        </w:r>
        <w:proofErr w:type="spellStart"/>
        <w:r w:rsidR="001A05EB" w:rsidRPr="001A05EB">
          <w:rPr>
            <w:rStyle w:val="a5"/>
            <w:sz w:val="24"/>
            <w:u w:color="0462C1"/>
          </w:rPr>
          <w:t>ru</w:t>
        </w:r>
        <w:proofErr w:type="spellEnd"/>
      </w:hyperlink>
      <w:r>
        <w:rPr>
          <w:color w:val="0462C1"/>
          <w:sz w:val="24"/>
        </w:rPr>
        <w:t xml:space="preserve"> </w:t>
      </w:r>
      <w:r>
        <w:rPr>
          <w:sz w:val="24"/>
        </w:rPr>
        <w:t>или с использованием иных средств связи. Заказчик согласен на получение информации по Договору указанными способами.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69"/>
        </w:tabs>
        <w:ind w:right="108" w:firstLine="566"/>
        <w:rPr>
          <w:sz w:val="24"/>
        </w:rPr>
      </w:pPr>
      <w:r>
        <w:rPr>
          <w:sz w:val="24"/>
        </w:rPr>
        <w:t>Адрес электронной почты Заказчика, мобильный телефон Заказ</w:t>
      </w:r>
      <w:r>
        <w:rPr>
          <w:sz w:val="24"/>
        </w:rPr>
        <w:t xml:space="preserve">чика, логин и пароль личного кабинета Заказчика на сайте Исполнителя </w:t>
      </w:r>
      <w:hyperlink r:id="rId19" w:history="1">
        <w:r w:rsidR="000F3526" w:rsidRPr="001A05EB">
          <w:rPr>
            <w:rStyle w:val="a5"/>
            <w:sz w:val="24"/>
            <w:u w:color="0462C1"/>
          </w:rPr>
          <w:t>http://www.</w:t>
        </w:r>
        <w:r w:rsidR="000F3526" w:rsidRPr="001A05EB">
          <w:rPr>
            <w:rStyle w:val="a5"/>
            <w:sz w:val="24"/>
            <w:u w:color="0462C1"/>
            <w:lang w:val="en-US"/>
          </w:rPr>
          <w:t>kombi</w:t>
        </w:r>
        <w:r w:rsidR="000F3526" w:rsidRPr="001A05EB">
          <w:rPr>
            <w:rStyle w:val="a5"/>
            <w:sz w:val="24"/>
            <w:u w:color="0462C1"/>
          </w:rPr>
          <w:t>-</w:t>
        </w:r>
        <w:r w:rsidR="000F3526" w:rsidRPr="001A05EB">
          <w:rPr>
            <w:rStyle w:val="a5"/>
            <w:sz w:val="24"/>
            <w:u w:color="0462C1"/>
            <w:lang w:val="en-US"/>
          </w:rPr>
          <w:t>tour</w:t>
        </w:r>
        <w:r w:rsidR="000F3526" w:rsidRPr="001A05EB">
          <w:rPr>
            <w:rStyle w:val="a5"/>
            <w:sz w:val="24"/>
            <w:u w:color="0462C1"/>
          </w:rPr>
          <w:t>.</w:t>
        </w:r>
        <w:proofErr w:type="spellStart"/>
        <w:r w:rsidR="000F3526" w:rsidRPr="001A05EB">
          <w:rPr>
            <w:rStyle w:val="a5"/>
            <w:sz w:val="24"/>
            <w:u w:color="0462C1"/>
          </w:rPr>
          <w:t>ru</w:t>
        </w:r>
        <w:proofErr w:type="spellEnd"/>
      </w:hyperlink>
      <w:r>
        <w:rPr>
          <w:sz w:val="24"/>
        </w:rPr>
        <w:t xml:space="preserve"> признаются аналогом собственноручной подписи Заказчика. Получение Исполнителем сообщений, отправленных с использованием</w:t>
      </w:r>
      <w:r>
        <w:rPr>
          <w:sz w:val="24"/>
        </w:rPr>
        <w:t xml:space="preserve"> контактных данных Заказчика,</w:t>
      </w:r>
      <w:r>
        <w:rPr>
          <w:spacing w:val="40"/>
          <w:sz w:val="24"/>
        </w:rPr>
        <w:t xml:space="preserve"> </w:t>
      </w:r>
      <w:r>
        <w:rPr>
          <w:sz w:val="24"/>
        </w:rPr>
        <w:t>приравнивается к получению таких сообщений от Заказчика на бумажном носителе и подписанных Заказчиком собственноручно. Заключение или изменение Договора перечисленными в настоящем Договоре способами позволяет достоверно устано</w:t>
      </w:r>
      <w:r>
        <w:rPr>
          <w:sz w:val="24"/>
        </w:rPr>
        <w:t>вить лицо, выразившее волю.</w:t>
      </w:r>
    </w:p>
    <w:p w:rsidR="001D06BD" w:rsidRDefault="00A76AFC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110" w:firstLine="566"/>
        <w:rPr>
          <w:sz w:val="24"/>
        </w:rPr>
      </w:pPr>
      <w:r>
        <w:rPr>
          <w:sz w:val="24"/>
        </w:rPr>
        <w:t>Стороны допускают использование факсимильного воспроизведения подписи с использованием средств механического или иного копирования.</w:t>
      </w:r>
    </w:p>
    <w:p w:rsidR="001D06BD" w:rsidRDefault="00A76AFC">
      <w:pPr>
        <w:pStyle w:val="a3"/>
        <w:ind w:right="119" w:firstLine="566"/>
      </w:pPr>
      <w:r>
        <w:t>7.2. К настоящему Договору прилагаются следующие документы, являющиеся его неотъемлемой частью:</w:t>
      </w:r>
    </w:p>
    <w:p w:rsidR="001D06BD" w:rsidRDefault="001D06BD">
      <w:pPr>
        <w:sectPr w:rsidR="001D06BD">
          <w:pgSz w:w="11910" w:h="16840"/>
          <w:pgMar w:top="1040" w:right="1020" w:bottom="780" w:left="1160" w:header="0" w:footer="592" w:gutter="0"/>
          <w:cols w:space="720"/>
        </w:sectPr>
      </w:pPr>
    </w:p>
    <w:p w:rsidR="001D06BD" w:rsidRDefault="00A76AFC">
      <w:pPr>
        <w:pStyle w:val="a3"/>
        <w:spacing w:before="66"/>
        <w:ind w:left="683" w:right="2619"/>
        <w:jc w:val="left"/>
      </w:pPr>
      <w:r>
        <w:lastRenderedPageBreak/>
        <w:t>Приложение №1: «Расчет тура/ услуг» до момента акцепта. Приложение</w:t>
      </w:r>
      <w:r>
        <w:rPr>
          <w:spacing w:val="-8"/>
        </w:rPr>
        <w:t xml:space="preserve"> </w:t>
      </w:r>
      <w:r>
        <w:t>№2:</w:t>
      </w:r>
      <w:r>
        <w:rPr>
          <w:spacing w:val="-2"/>
        </w:rPr>
        <w:t xml:space="preserve"> </w:t>
      </w:r>
      <w:r>
        <w:t>«Лист</w:t>
      </w:r>
      <w:r>
        <w:rPr>
          <w:spacing w:val="-7"/>
        </w:rPr>
        <w:t xml:space="preserve"> </w:t>
      </w:r>
      <w:r>
        <w:t>бронирования/услуг»</w:t>
      </w:r>
      <w:r>
        <w:rPr>
          <w:spacing w:val="-12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акцепта.</w:t>
      </w:r>
    </w:p>
    <w:p w:rsidR="001D06BD" w:rsidRDefault="001D06BD">
      <w:pPr>
        <w:pStyle w:val="a3"/>
        <w:spacing w:before="5"/>
        <w:ind w:left="0"/>
        <w:jc w:val="left"/>
      </w:pPr>
    </w:p>
    <w:p w:rsidR="001D06BD" w:rsidRDefault="00A76AFC">
      <w:pPr>
        <w:pStyle w:val="1"/>
        <w:numPr>
          <w:ilvl w:val="0"/>
          <w:numId w:val="4"/>
        </w:numPr>
        <w:tabs>
          <w:tab w:val="left" w:pos="3915"/>
        </w:tabs>
        <w:ind w:left="3914" w:hanging="241"/>
        <w:jc w:val="left"/>
      </w:pPr>
      <w:r>
        <w:t>Реквизиты</w:t>
      </w:r>
      <w:r>
        <w:rPr>
          <w:spacing w:val="-2"/>
        </w:rPr>
        <w:t xml:space="preserve"> Исполнителя</w:t>
      </w:r>
    </w:p>
    <w:p w:rsidR="001D06BD" w:rsidRDefault="001D06BD">
      <w:pPr>
        <w:pStyle w:val="a3"/>
        <w:spacing w:before="7"/>
        <w:ind w:left="0"/>
        <w:jc w:val="left"/>
        <w:rPr>
          <w:b/>
          <w:sz w:val="23"/>
        </w:rPr>
      </w:pPr>
    </w:p>
    <w:p w:rsidR="001A05EB" w:rsidRPr="001A05EB" w:rsidRDefault="001A05EB" w:rsidP="001A05EB">
      <w:pPr>
        <w:rPr>
          <w:sz w:val="24"/>
          <w:szCs w:val="24"/>
        </w:rPr>
      </w:pPr>
      <w:proofErr w:type="gramStart"/>
      <w:r w:rsidRPr="001A05EB">
        <w:rPr>
          <w:sz w:val="24"/>
          <w:szCs w:val="24"/>
        </w:rPr>
        <w:t xml:space="preserve">Наименование:   </w:t>
      </w:r>
      <w:proofErr w:type="gramEnd"/>
      <w:r w:rsidRPr="001A05EB">
        <w:rPr>
          <w:sz w:val="24"/>
          <w:szCs w:val="24"/>
        </w:rPr>
        <w:t xml:space="preserve">                 ООО “</w:t>
      </w:r>
      <w:proofErr w:type="spellStart"/>
      <w:r w:rsidRPr="001A05EB">
        <w:rPr>
          <w:sz w:val="24"/>
          <w:szCs w:val="24"/>
        </w:rPr>
        <w:t>КомбиЕвроТур</w:t>
      </w:r>
      <w:proofErr w:type="spellEnd"/>
      <w:r w:rsidRPr="001A05EB">
        <w:rPr>
          <w:sz w:val="24"/>
          <w:szCs w:val="24"/>
        </w:rPr>
        <w:t>”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 xml:space="preserve">Фактический </w:t>
      </w:r>
      <w:proofErr w:type="gramStart"/>
      <w:r w:rsidRPr="001A05EB">
        <w:rPr>
          <w:sz w:val="24"/>
          <w:szCs w:val="24"/>
        </w:rPr>
        <w:t xml:space="preserve">адрес:   </w:t>
      </w:r>
      <w:proofErr w:type="gramEnd"/>
      <w:r w:rsidRPr="001A05EB">
        <w:rPr>
          <w:sz w:val="24"/>
          <w:szCs w:val="24"/>
        </w:rPr>
        <w:t xml:space="preserve">        109028, Москва, Певческий пер., дом 4, стр.1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 xml:space="preserve">Юридический </w:t>
      </w:r>
      <w:proofErr w:type="gramStart"/>
      <w:r w:rsidRPr="001A05EB">
        <w:rPr>
          <w:sz w:val="24"/>
          <w:szCs w:val="24"/>
        </w:rPr>
        <w:t xml:space="preserve">адрес:   </w:t>
      </w:r>
      <w:proofErr w:type="gramEnd"/>
      <w:r w:rsidRPr="001A05EB">
        <w:rPr>
          <w:sz w:val="24"/>
          <w:szCs w:val="24"/>
        </w:rPr>
        <w:t xml:space="preserve">       115184, Москва, ул. Пятницкая, дом 76, пом. </w:t>
      </w:r>
      <w:r w:rsidRPr="001A05EB">
        <w:rPr>
          <w:sz w:val="24"/>
          <w:szCs w:val="24"/>
          <w:lang w:val="en-US"/>
        </w:rPr>
        <w:t>II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Телефон/</w:t>
      </w:r>
      <w:proofErr w:type="gramStart"/>
      <w:r w:rsidRPr="001A05EB">
        <w:rPr>
          <w:sz w:val="24"/>
          <w:szCs w:val="24"/>
        </w:rPr>
        <w:t xml:space="preserve">Факс:   </w:t>
      </w:r>
      <w:proofErr w:type="gramEnd"/>
      <w:r w:rsidRPr="001A05EB">
        <w:rPr>
          <w:sz w:val="24"/>
          <w:szCs w:val="24"/>
        </w:rPr>
        <w:t xml:space="preserve">                  (495)   623-92-45</w:t>
      </w:r>
    </w:p>
    <w:p w:rsidR="001A05EB" w:rsidRPr="001A05EB" w:rsidRDefault="001A05EB" w:rsidP="001A05EB">
      <w:pPr>
        <w:rPr>
          <w:sz w:val="24"/>
          <w:szCs w:val="24"/>
        </w:rPr>
      </w:pPr>
      <w:proofErr w:type="gramStart"/>
      <w:r w:rsidRPr="001A05EB">
        <w:rPr>
          <w:sz w:val="24"/>
          <w:szCs w:val="24"/>
        </w:rPr>
        <w:t>Банковские  реквизиты</w:t>
      </w:r>
      <w:proofErr w:type="gramEnd"/>
      <w:r w:rsidRPr="001A05EB">
        <w:rPr>
          <w:sz w:val="24"/>
          <w:szCs w:val="24"/>
        </w:rPr>
        <w:t>: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ПАО Сбербанк г. Москва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р/с 40702810838000109921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к/с 30101810400000000225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БИК 044525225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ОКВЭД 79.11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ОКПО 02387606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ОКАТО 45286560000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ОГРН 1167746453720</w:t>
      </w:r>
    </w:p>
    <w:p w:rsidR="001A05EB" w:rsidRPr="001A05EB" w:rsidRDefault="001A05EB" w:rsidP="001A05EB">
      <w:pPr>
        <w:rPr>
          <w:sz w:val="24"/>
          <w:szCs w:val="24"/>
        </w:rPr>
      </w:pPr>
      <w:r w:rsidRPr="001A05EB">
        <w:rPr>
          <w:sz w:val="24"/>
          <w:szCs w:val="24"/>
        </w:rPr>
        <w:t>ИНН     9705066790; КПП    770501001</w:t>
      </w:r>
    </w:p>
    <w:p w:rsidR="001D06BD" w:rsidRDefault="001D06BD" w:rsidP="001A05EB">
      <w:pPr>
        <w:pStyle w:val="a3"/>
        <w:ind w:left="683" w:right="2619"/>
        <w:jc w:val="left"/>
      </w:pPr>
    </w:p>
    <w:sectPr w:rsidR="001D06BD">
      <w:pgSz w:w="11910" w:h="16840"/>
      <w:pgMar w:top="1040" w:right="1020" w:bottom="780" w:left="116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AFC">
      <w:r>
        <w:separator/>
      </w:r>
    </w:p>
  </w:endnote>
  <w:endnote w:type="continuationSeparator" w:id="0">
    <w:p w:rsidR="00000000" w:rsidRDefault="00A7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BD" w:rsidRDefault="001C1A0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10176510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BD" w:rsidRDefault="00A76AF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5pt;margin-top:801.3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5Yb2LOAAAAANAQAADwAAAAAA&#10;AAAAAAAAAAACBQAAZHJzL2Rvd25yZXYueG1sUEsFBgAAAAAEAAQA8wAAAA8GAAAAAA==&#10;" filled="f" stroked="f">
              <v:textbox inset="0,0,0,0">
                <w:txbxContent>
                  <w:p w:rsidR="001D06BD" w:rsidRDefault="00A76AF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AFC">
      <w:r>
        <w:separator/>
      </w:r>
    </w:p>
  </w:footnote>
  <w:footnote w:type="continuationSeparator" w:id="0">
    <w:p w:rsidR="00000000" w:rsidRDefault="00A7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383"/>
    <w:multiLevelType w:val="multilevel"/>
    <w:tmpl w:val="C2B89E7A"/>
    <w:lvl w:ilvl="0">
      <w:start w:val="4"/>
      <w:numFmt w:val="decimal"/>
      <w:lvlText w:val="%1"/>
      <w:lvlJc w:val="left"/>
      <w:pPr>
        <w:ind w:left="116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607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6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07"/>
      </w:pPr>
      <w:rPr>
        <w:rFonts w:hint="default"/>
        <w:lang w:val="ru-RU" w:eastAsia="en-US" w:bidi="ar-SA"/>
      </w:rPr>
    </w:lvl>
  </w:abstractNum>
  <w:abstractNum w:abstractNumId="1" w15:restartNumberingAfterBreak="0">
    <w:nsid w:val="12A7341B"/>
    <w:multiLevelType w:val="multilevel"/>
    <w:tmpl w:val="2BBE6AB0"/>
    <w:lvl w:ilvl="0">
      <w:start w:val="3"/>
      <w:numFmt w:val="decimal"/>
      <w:lvlText w:val="%1"/>
      <w:lvlJc w:val="left"/>
      <w:pPr>
        <w:ind w:left="116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6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" w:hanging="6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1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61"/>
      </w:pPr>
      <w:rPr>
        <w:rFonts w:hint="default"/>
        <w:lang w:val="ru-RU" w:eastAsia="en-US" w:bidi="ar-SA"/>
      </w:rPr>
    </w:lvl>
  </w:abstractNum>
  <w:abstractNum w:abstractNumId="2" w15:restartNumberingAfterBreak="0">
    <w:nsid w:val="414E1D43"/>
    <w:multiLevelType w:val="multilevel"/>
    <w:tmpl w:val="46C2127C"/>
    <w:lvl w:ilvl="0">
      <w:start w:val="1"/>
      <w:numFmt w:val="decimal"/>
      <w:lvlText w:val="%1."/>
      <w:lvlJc w:val="left"/>
      <w:pPr>
        <w:ind w:left="397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4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2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8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0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6E7F4C17"/>
    <w:multiLevelType w:val="multilevel"/>
    <w:tmpl w:val="5C50C30C"/>
    <w:lvl w:ilvl="0">
      <w:start w:val="1"/>
      <w:numFmt w:val="decimal"/>
      <w:lvlText w:val="%1"/>
      <w:lvlJc w:val="left"/>
      <w:pPr>
        <w:ind w:left="116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D"/>
    <w:rsid w:val="000F3526"/>
    <w:rsid w:val="001A05EB"/>
    <w:rsid w:val="001C1A0D"/>
    <w:rsid w:val="001D06BD"/>
    <w:rsid w:val="00A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F5C8C2-0AEF-4B75-94B6-005E16C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A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i-tour.ru" TargetMode="External"/><Relationship Id="rId13" Type="http://schemas.openxmlformats.org/officeDocument/2006/relationships/hyperlink" Target="http://www.kombi-tour.ru" TargetMode="External"/><Relationship Id="rId18" Type="http://schemas.openxmlformats.org/officeDocument/2006/relationships/hyperlink" Target="http://www.kombi-tou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&#1088;ost@kombi-tour.ru," TargetMode="External"/><Relationship Id="rId17" Type="http://schemas.openxmlformats.org/officeDocument/2006/relationships/hyperlink" Target="http://www.kombi-to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8;ost@kombi-tour.ru,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bi-to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bi-tour.ru" TargetMode="External"/><Relationship Id="rId10" Type="http://schemas.openxmlformats.org/officeDocument/2006/relationships/hyperlink" Target="http://www.kombi-tour.ru" TargetMode="External"/><Relationship Id="rId19" Type="http://schemas.openxmlformats.org/officeDocument/2006/relationships/hyperlink" Target="http://www.kombi-to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bi-tou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D856-1897-4677-8E10-F02667D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 Irina 291</dc:creator>
  <cp:lastModifiedBy>Ирина Гусакова</cp:lastModifiedBy>
  <cp:revision>3</cp:revision>
  <dcterms:created xsi:type="dcterms:W3CDTF">2022-06-06T10:31:00Z</dcterms:created>
  <dcterms:modified xsi:type="dcterms:W3CDTF">2022-06-06T10:35:00Z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